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2"/>
        <w:tblW w:w="8691" w:type="dxa"/>
        <w:tblInd w:w="91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autofit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1056"/>
        <w:gridCol w:w="7635"/>
      </w:tblGrid>
      <w:tr w14:paraId="7E54232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49" w:hRule="atLeast"/>
        </w:trPr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0821680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40" w:lineRule="exact"/>
              <w:ind w:left="0" w:right="0"/>
              <w:jc w:val="both"/>
              <w:textAlignment w:val="bottom"/>
              <w:rPr>
                <w:color w:val="000000"/>
              </w:rPr>
            </w:pPr>
            <w:bookmarkStart w:id="0" w:name="_GoBack"/>
            <w:bookmarkEnd w:id="0"/>
            <w:r>
              <w:rPr>
                <w:rFonts w:hint="eastAsia" w:ascii="黑体" w:hAnsi="宋体" w:eastAsia="黑体" w:cs="黑体"/>
                <w:color w:val="000000"/>
                <w:kern w:val="0"/>
                <w:sz w:val="30"/>
                <w:szCs w:val="30"/>
                <w:lang w:val="en-US" w:eastAsia="zh-CN" w:bidi="ar"/>
              </w:rPr>
              <w:t>附件</w:t>
            </w: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30"/>
                <w:szCs w:val="30"/>
                <w:lang w:val="en-US" w:eastAsia="zh-CN" w:bidi="ar"/>
              </w:rPr>
              <w:t>1</w:t>
            </w:r>
          </w:p>
        </w:tc>
        <w:tc>
          <w:tcPr>
            <w:tcW w:w="7635" w:type="dxa"/>
            <w:tcBorders>
              <w:top w:val="nil"/>
              <w:left w:val="nil"/>
              <w:bottom w:val="nil"/>
              <w:right w:val="nil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41799F4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40" w:lineRule="exact"/>
              <w:ind w:left="0" w:right="0"/>
              <w:jc w:val="both"/>
              <w:rPr>
                <w:color w:val="000000"/>
              </w:rPr>
            </w:pPr>
          </w:p>
        </w:tc>
      </w:tr>
      <w:tr w14:paraId="7317A54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49" w:hRule="atLeast"/>
        </w:trPr>
        <w:tc>
          <w:tcPr>
            <w:tcW w:w="8691" w:type="dxa"/>
            <w:gridSpan w:val="2"/>
            <w:tcBorders>
              <w:top w:val="nil"/>
              <w:left w:val="nil"/>
              <w:bottom w:val="nil"/>
              <w:right w:val="nil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952D82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40" w:lineRule="exact"/>
              <w:ind w:left="0" w:right="0"/>
              <w:jc w:val="center"/>
              <w:rPr>
                <w:color w:val="000000"/>
              </w:rPr>
            </w:pPr>
            <w:r>
              <w:rPr>
                <w:rFonts w:hint="default" w:ascii="方正小标宋_GBK" w:hAnsi="方正小标宋_GBK" w:eastAsia="方正小标宋_GBK" w:cs="方正小标宋_GBK"/>
                <w:color w:val="000000"/>
                <w:kern w:val="0"/>
                <w:sz w:val="36"/>
                <w:szCs w:val="36"/>
                <w:lang w:val="en-US" w:eastAsia="zh-CN" w:bidi="ar"/>
              </w:rPr>
              <w:t>兽医全科类考试报考专业目录</w:t>
            </w:r>
          </w:p>
        </w:tc>
      </w:tr>
      <w:tr w14:paraId="6018C45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3" w:hRule="atLeast"/>
        </w:trPr>
        <w:tc>
          <w:tcPr>
            <w:tcW w:w="8691" w:type="dxa"/>
            <w:gridSpan w:val="2"/>
            <w:tcBorders>
              <w:top w:val="nil"/>
              <w:left w:val="nil"/>
              <w:bottom w:val="single" w:color="000000" w:sz="4" w:space="0"/>
              <w:right w:val="nil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FBABA0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40" w:lineRule="exact"/>
              <w:ind w:left="0" w:right="0"/>
              <w:jc w:val="both"/>
              <w:rPr>
                <w:color w:val="000000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32"/>
                <w:szCs w:val="32"/>
                <w:lang w:val="en-US" w:eastAsia="zh-CN" w:bidi="ar"/>
              </w:rPr>
              <w:t>一、研究生专业（</w:t>
            </w: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32"/>
                <w:szCs w:val="32"/>
                <w:lang w:val="en-US" w:eastAsia="zh-CN" w:bidi="ar"/>
              </w:rPr>
              <w:t>44</w:t>
            </w:r>
            <w:r>
              <w:rPr>
                <w:rFonts w:hint="eastAsia" w:ascii="黑体" w:hAnsi="宋体" w:eastAsia="黑体" w:cs="黑体"/>
                <w:color w:val="000000"/>
                <w:kern w:val="0"/>
                <w:sz w:val="32"/>
                <w:szCs w:val="32"/>
                <w:lang w:val="en-US" w:eastAsia="zh-CN" w:bidi="ar"/>
              </w:rPr>
              <w:t>个）</w:t>
            </w:r>
          </w:p>
        </w:tc>
      </w:tr>
      <w:tr w14:paraId="4A0C1ED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0" w:hRule="atLeast"/>
        </w:trPr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0E69397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40" w:lineRule="exact"/>
              <w:ind w:left="0" w:right="0"/>
              <w:jc w:val="center"/>
              <w:textAlignment w:val="top"/>
              <w:rPr>
                <w:color w:val="000000"/>
              </w:rPr>
            </w:pPr>
            <w:r>
              <w:rPr>
                <w:rFonts w:hint="eastAsia" w:ascii="仿宋_GB2312" w:hAnsi="Calibri" w:eastAsia="仿宋_GB2312" w:cs="仿宋_GB2312"/>
                <w:b/>
                <w:bCs/>
                <w:color w:val="000000"/>
                <w:kern w:val="0"/>
                <w:sz w:val="32"/>
                <w:szCs w:val="32"/>
                <w:lang w:val="en-US" w:eastAsia="zh-CN" w:bidi="ar"/>
              </w:rPr>
              <w:t>序号</w:t>
            </w:r>
          </w:p>
        </w:tc>
        <w:tc>
          <w:tcPr>
            <w:tcW w:w="763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066A312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40" w:lineRule="exact"/>
              <w:ind w:left="0" w:right="0"/>
              <w:jc w:val="left"/>
              <w:textAlignment w:val="top"/>
              <w:rPr>
                <w:color w:val="000000"/>
              </w:rPr>
            </w:pPr>
            <w:r>
              <w:rPr>
                <w:rFonts w:hint="eastAsia" w:ascii="仿宋_GB2312" w:hAnsi="Calibri" w:eastAsia="仿宋_GB2312" w:cs="仿宋_GB2312"/>
                <w:b/>
                <w:bCs/>
                <w:color w:val="000000"/>
                <w:kern w:val="0"/>
                <w:sz w:val="32"/>
                <w:szCs w:val="32"/>
                <w:lang w:val="en-US" w:eastAsia="zh-CN" w:bidi="ar"/>
              </w:rPr>
              <w:t>专业名称</w:t>
            </w:r>
          </w:p>
        </w:tc>
      </w:tr>
      <w:tr w14:paraId="58CD39B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3" w:hRule="atLeast"/>
        </w:trPr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1B903A9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40" w:lineRule="exact"/>
              <w:ind w:left="0" w:right="0"/>
              <w:jc w:val="center"/>
              <w:textAlignment w:val="top"/>
              <w:rPr>
                <w:color w:val="000000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32"/>
                <w:szCs w:val="32"/>
                <w:lang w:val="en-US" w:eastAsia="zh-CN" w:bidi="ar"/>
              </w:rPr>
              <w:t>1</w:t>
            </w:r>
          </w:p>
        </w:tc>
        <w:tc>
          <w:tcPr>
            <w:tcW w:w="763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7E771AF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40" w:lineRule="exact"/>
              <w:ind w:left="0" w:right="0"/>
              <w:jc w:val="left"/>
              <w:textAlignment w:val="top"/>
              <w:rPr>
                <w:color w:val="000000"/>
              </w:rPr>
            </w:pPr>
            <w:r>
              <w:rPr>
                <w:rFonts w:hint="eastAsia" w:ascii="仿宋_GB2312" w:hAnsi="Times New Roman" w:eastAsia="仿宋_GB2312" w:cs="仿宋_GB2312"/>
                <w:color w:val="000000"/>
                <w:kern w:val="0"/>
                <w:sz w:val="32"/>
                <w:szCs w:val="32"/>
                <w:lang w:val="en-US" w:eastAsia="zh-CN" w:bidi="ar"/>
              </w:rPr>
              <w:t>传染病学与预防兽医学</w:t>
            </w:r>
          </w:p>
        </w:tc>
      </w:tr>
      <w:tr w14:paraId="41B5052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3" w:hRule="atLeast"/>
        </w:trPr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1BD3886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40" w:lineRule="exact"/>
              <w:ind w:left="0" w:right="0"/>
              <w:jc w:val="center"/>
              <w:textAlignment w:val="top"/>
              <w:rPr>
                <w:color w:val="000000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32"/>
                <w:szCs w:val="32"/>
                <w:lang w:val="en-US" w:eastAsia="zh-CN" w:bidi="ar"/>
              </w:rPr>
              <w:t>2</w:t>
            </w:r>
          </w:p>
        </w:tc>
        <w:tc>
          <w:tcPr>
            <w:tcW w:w="763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25FDEC4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40" w:lineRule="exact"/>
              <w:ind w:left="0" w:right="0"/>
              <w:jc w:val="left"/>
              <w:textAlignment w:val="top"/>
              <w:rPr>
                <w:color w:val="000000"/>
              </w:rPr>
            </w:pPr>
            <w:r>
              <w:rPr>
                <w:rFonts w:hint="eastAsia" w:ascii="仿宋_GB2312" w:hAnsi="Times New Roman" w:eastAsia="仿宋_GB2312" w:cs="仿宋_GB2312"/>
                <w:color w:val="000000"/>
                <w:kern w:val="0"/>
                <w:sz w:val="32"/>
                <w:szCs w:val="32"/>
                <w:lang w:val="en-US" w:eastAsia="zh-CN" w:bidi="ar"/>
              </w:rPr>
              <w:t>动物检疫与动物源食品安全</w:t>
            </w:r>
          </w:p>
        </w:tc>
      </w:tr>
      <w:tr w14:paraId="038A2D3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3" w:hRule="atLeast"/>
        </w:trPr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69B690B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40" w:lineRule="exact"/>
              <w:ind w:left="0" w:right="0"/>
              <w:jc w:val="center"/>
              <w:textAlignment w:val="top"/>
              <w:rPr>
                <w:color w:val="000000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32"/>
                <w:szCs w:val="32"/>
                <w:lang w:val="en-US" w:eastAsia="zh-CN" w:bidi="ar"/>
              </w:rPr>
              <w:t>3</w:t>
            </w:r>
          </w:p>
        </w:tc>
        <w:tc>
          <w:tcPr>
            <w:tcW w:w="763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3354DD2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40" w:lineRule="exact"/>
              <w:ind w:left="0" w:right="0"/>
              <w:jc w:val="left"/>
              <w:textAlignment w:val="top"/>
              <w:rPr>
                <w:color w:val="000000"/>
              </w:rPr>
            </w:pPr>
            <w:r>
              <w:rPr>
                <w:rFonts w:hint="eastAsia" w:ascii="仿宋_GB2312" w:hAnsi="Times New Roman" w:eastAsia="仿宋_GB2312" w:cs="仿宋_GB2312"/>
                <w:color w:val="000000"/>
                <w:kern w:val="0"/>
                <w:sz w:val="32"/>
                <w:szCs w:val="32"/>
                <w:lang w:val="en-US" w:eastAsia="zh-CN" w:bidi="ar"/>
              </w:rPr>
              <w:t>动物解剖学、组织学与胚胎学</w:t>
            </w:r>
          </w:p>
        </w:tc>
      </w:tr>
      <w:tr w14:paraId="42A24DD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0" w:hRule="atLeast"/>
        </w:trPr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2A5807B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40" w:lineRule="exact"/>
              <w:ind w:left="0" w:right="0"/>
              <w:jc w:val="center"/>
              <w:textAlignment w:val="top"/>
              <w:rPr>
                <w:color w:val="000000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32"/>
                <w:szCs w:val="32"/>
                <w:lang w:val="en-US" w:eastAsia="zh-CN" w:bidi="ar"/>
              </w:rPr>
              <w:t>4</w:t>
            </w:r>
          </w:p>
        </w:tc>
        <w:tc>
          <w:tcPr>
            <w:tcW w:w="763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293C44A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40" w:lineRule="exact"/>
              <w:ind w:left="0" w:right="0"/>
              <w:jc w:val="left"/>
              <w:textAlignment w:val="top"/>
              <w:rPr>
                <w:color w:val="000000"/>
              </w:rPr>
            </w:pPr>
            <w:r>
              <w:rPr>
                <w:rFonts w:hint="eastAsia" w:ascii="仿宋_GB2312" w:hAnsi="Times New Roman" w:eastAsia="仿宋_GB2312" w:cs="仿宋_GB2312"/>
                <w:color w:val="000000"/>
                <w:kern w:val="0"/>
                <w:sz w:val="32"/>
                <w:szCs w:val="32"/>
                <w:lang w:val="en-US" w:eastAsia="zh-CN" w:bidi="ar"/>
              </w:rPr>
              <w:t>动物免疫学</w:t>
            </w:r>
          </w:p>
        </w:tc>
      </w:tr>
      <w:tr w14:paraId="6B3D42B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3" w:hRule="atLeast"/>
        </w:trPr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4A5D105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40" w:lineRule="exact"/>
              <w:ind w:left="0" w:right="0"/>
              <w:jc w:val="center"/>
              <w:textAlignment w:val="top"/>
              <w:rPr>
                <w:color w:val="000000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32"/>
                <w:szCs w:val="32"/>
                <w:lang w:val="en-US" w:eastAsia="zh-CN" w:bidi="ar"/>
              </w:rPr>
              <w:t>5</w:t>
            </w:r>
          </w:p>
        </w:tc>
        <w:tc>
          <w:tcPr>
            <w:tcW w:w="763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5C2CCD4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40" w:lineRule="exact"/>
              <w:ind w:left="0" w:right="0"/>
              <w:jc w:val="left"/>
              <w:textAlignment w:val="top"/>
              <w:rPr>
                <w:color w:val="000000"/>
              </w:rPr>
            </w:pPr>
            <w:r>
              <w:rPr>
                <w:rFonts w:hint="eastAsia" w:ascii="仿宋_GB2312" w:hAnsi="Times New Roman" w:eastAsia="仿宋_GB2312" w:cs="仿宋_GB2312"/>
                <w:color w:val="000000"/>
                <w:kern w:val="0"/>
                <w:sz w:val="32"/>
                <w:szCs w:val="32"/>
                <w:lang w:val="en-US" w:eastAsia="zh-CN" w:bidi="ar"/>
              </w:rPr>
              <w:t>动物生理学、动物生物化学</w:t>
            </w:r>
          </w:p>
        </w:tc>
      </w:tr>
      <w:tr w14:paraId="0908C68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3" w:hRule="atLeast"/>
        </w:trPr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3D5880C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40" w:lineRule="exact"/>
              <w:ind w:left="0" w:right="0"/>
              <w:jc w:val="center"/>
              <w:textAlignment w:val="top"/>
              <w:rPr>
                <w:color w:val="000000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32"/>
                <w:szCs w:val="32"/>
                <w:lang w:val="en-US" w:eastAsia="zh-CN" w:bidi="ar"/>
              </w:rPr>
              <w:t>6</w:t>
            </w:r>
          </w:p>
        </w:tc>
        <w:tc>
          <w:tcPr>
            <w:tcW w:w="763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70F9E5F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40" w:lineRule="exact"/>
              <w:ind w:left="0" w:right="0"/>
              <w:jc w:val="left"/>
              <w:textAlignment w:val="top"/>
              <w:rPr>
                <w:color w:val="000000"/>
              </w:rPr>
            </w:pPr>
            <w:r>
              <w:rPr>
                <w:rFonts w:hint="eastAsia" w:ascii="仿宋_GB2312" w:hAnsi="Times New Roman" w:eastAsia="仿宋_GB2312" w:cs="仿宋_GB2312"/>
                <w:color w:val="000000"/>
                <w:kern w:val="0"/>
                <w:sz w:val="32"/>
                <w:szCs w:val="32"/>
                <w:lang w:val="en-US" w:eastAsia="zh-CN" w:bidi="ar"/>
              </w:rPr>
              <w:t>动物生物化学与分子生物学</w:t>
            </w:r>
          </w:p>
        </w:tc>
      </w:tr>
      <w:tr w14:paraId="11A2A1E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3" w:hRule="atLeast"/>
        </w:trPr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3C6A98C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40" w:lineRule="exact"/>
              <w:ind w:left="0" w:right="0"/>
              <w:jc w:val="center"/>
              <w:textAlignment w:val="top"/>
              <w:rPr>
                <w:color w:val="000000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32"/>
                <w:szCs w:val="32"/>
                <w:lang w:val="en-US" w:eastAsia="zh-CN" w:bidi="ar"/>
              </w:rPr>
              <w:t>7</w:t>
            </w:r>
          </w:p>
        </w:tc>
        <w:tc>
          <w:tcPr>
            <w:tcW w:w="763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7640B29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40" w:lineRule="exact"/>
              <w:ind w:left="0" w:right="0"/>
              <w:jc w:val="left"/>
              <w:textAlignment w:val="top"/>
              <w:rPr>
                <w:color w:val="000000"/>
              </w:rPr>
            </w:pPr>
            <w:r>
              <w:rPr>
                <w:rFonts w:hint="eastAsia" w:ascii="仿宋_GB2312" w:hAnsi="Times New Roman" w:eastAsia="仿宋_GB2312" w:cs="仿宋_GB2312"/>
                <w:color w:val="000000"/>
                <w:kern w:val="0"/>
                <w:sz w:val="32"/>
                <w:szCs w:val="32"/>
                <w:lang w:val="en-US" w:eastAsia="zh-CN" w:bidi="ar"/>
              </w:rPr>
              <w:t>动物生物化学与分子遗传学</w:t>
            </w:r>
          </w:p>
        </w:tc>
      </w:tr>
      <w:tr w14:paraId="2340451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3" w:hRule="atLeast"/>
        </w:trPr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50D6189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40" w:lineRule="exact"/>
              <w:ind w:left="0" w:right="0"/>
              <w:jc w:val="center"/>
              <w:textAlignment w:val="top"/>
              <w:rPr>
                <w:color w:val="000000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32"/>
                <w:szCs w:val="32"/>
                <w:lang w:val="en-US" w:eastAsia="zh-CN" w:bidi="ar"/>
              </w:rPr>
              <w:t>8</w:t>
            </w:r>
          </w:p>
        </w:tc>
        <w:tc>
          <w:tcPr>
            <w:tcW w:w="763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223A718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40" w:lineRule="exact"/>
              <w:ind w:left="0" w:right="0"/>
              <w:jc w:val="left"/>
              <w:textAlignment w:val="top"/>
              <w:rPr>
                <w:color w:val="000000"/>
              </w:rPr>
            </w:pPr>
            <w:r>
              <w:rPr>
                <w:rFonts w:hint="eastAsia" w:ascii="仿宋_GB2312" w:hAnsi="Times New Roman" w:eastAsia="仿宋_GB2312" w:cs="仿宋_GB2312"/>
                <w:color w:val="000000"/>
                <w:kern w:val="0"/>
                <w:sz w:val="32"/>
                <w:szCs w:val="32"/>
                <w:lang w:val="en-US" w:eastAsia="zh-CN" w:bidi="ar"/>
              </w:rPr>
              <w:t>动物生物技术</w:t>
            </w:r>
          </w:p>
        </w:tc>
      </w:tr>
      <w:tr w14:paraId="1AFE114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3" w:hRule="atLeast"/>
        </w:trPr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465D492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40" w:lineRule="exact"/>
              <w:ind w:left="0" w:right="0"/>
              <w:jc w:val="center"/>
              <w:textAlignment w:val="top"/>
              <w:rPr>
                <w:color w:val="000000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32"/>
                <w:szCs w:val="32"/>
                <w:lang w:val="en-US" w:eastAsia="zh-CN" w:bidi="ar"/>
              </w:rPr>
              <w:t>9</w:t>
            </w:r>
          </w:p>
        </w:tc>
        <w:tc>
          <w:tcPr>
            <w:tcW w:w="763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4EC211A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40" w:lineRule="exact"/>
              <w:ind w:left="0" w:right="0"/>
              <w:jc w:val="left"/>
              <w:textAlignment w:val="top"/>
              <w:rPr>
                <w:color w:val="000000"/>
              </w:rPr>
            </w:pPr>
            <w:r>
              <w:rPr>
                <w:rFonts w:hint="eastAsia" w:ascii="仿宋_GB2312" w:hAnsi="Times New Roman" w:eastAsia="仿宋_GB2312" w:cs="仿宋_GB2312"/>
                <w:color w:val="000000"/>
                <w:kern w:val="0"/>
                <w:sz w:val="32"/>
                <w:szCs w:val="32"/>
                <w:lang w:val="en-US" w:eastAsia="zh-CN" w:bidi="ar"/>
              </w:rPr>
              <w:t>动物药学</w:t>
            </w:r>
          </w:p>
        </w:tc>
      </w:tr>
      <w:tr w14:paraId="259D7BD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3" w:hRule="atLeast"/>
        </w:trPr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758EAF7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40" w:lineRule="exact"/>
              <w:ind w:left="0" w:right="0"/>
              <w:jc w:val="center"/>
              <w:textAlignment w:val="top"/>
              <w:rPr>
                <w:color w:val="000000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32"/>
                <w:szCs w:val="32"/>
                <w:lang w:val="en-US" w:eastAsia="zh-CN" w:bidi="ar"/>
              </w:rPr>
              <w:t>10</w:t>
            </w:r>
          </w:p>
        </w:tc>
        <w:tc>
          <w:tcPr>
            <w:tcW w:w="763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7152341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40" w:lineRule="exact"/>
              <w:ind w:left="0" w:right="0"/>
              <w:jc w:val="left"/>
              <w:textAlignment w:val="top"/>
              <w:rPr>
                <w:color w:val="000000"/>
              </w:rPr>
            </w:pPr>
            <w:r>
              <w:rPr>
                <w:rFonts w:hint="eastAsia" w:ascii="仿宋_GB2312" w:hAnsi="Times New Roman" w:eastAsia="仿宋_GB2312" w:cs="仿宋_GB2312"/>
                <w:color w:val="000000"/>
                <w:kern w:val="0"/>
                <w:sz w:val="32"/>
                <w:szCs w:val="32"/>
                <w:lang w:val="en-US" w:eastAsia="zh-CN" w:bidi="ar"/>
              </w:rPr>
              <w:t>动物医学工程</w:t>
            </w:r>
          </w:p>
        </w:tc>
      </w:tr>
      <w:tr w14:paraId="1F61EAC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3" w:hRule="atLeast"/>
        </w:trPr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1EF0643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40" w:lineRule="exact"/>
              <w:ind w:left="0" w:right="0"/>
              <w:jc w:val="center"/>
              <w:textAlignment w:val="top"/>
              <w:rPr>
                <w:color w:val="000000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32"/>
                <w:szCs w:val="32"/>
                <w:lang w:val="en-US" w:eastAsia="zh-CN" w:bidi="ar"/>
              </w:rPr>
              <w:t>11</w:t>
            </w:r>
          </w:p>
        </w:tc>
        <w:tc>
          <w:tcPr>
            <w:tcW w:w="763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0C69918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40" w:lineRule="exact"/>
              <w:ind w:left="0" w:right="0"/>
              <w:jc w:val="left"/>
              <w:textAlignment w:val="top"/>
              <w:rPr>
                <w:color w:val="000000"/>
              </w:rPr>
            </w:pPr>
            <w:r>
              <w:rPr>
                <w:rFonts w:hint="eastAsia" w:ascii="仿宋_GB2312" w:hAnsi="Times New Roman" w:eastAsia="仿宋_GB2312" w:cs="仿宋_GB2312"/>
                <w:color w:val="000000"/>
                <w:kern w:val="0"/>
                <w:sz w:val="32"/>
                <w:szCs w:val="32"/>
                <w:lang w:val="en-US" w:eastAsia="zh-CN" w:bidi="ar"/>
              </w:rPr>
              <w:t>动物医学生物学</w:t>
            </w:r>
          </w:p>
        </w:tc>
      </w:tr>
      <w:tr w14:paraId="0EAC6BE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3" w:hRule="atLeast"/>
        </w:trPr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381EC6F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40" w:lineRule="exact"/>
              <w:ind w:left="0" w:right="0"/>
              <w:jc w:val="center"/>
              <w:textAlignment w:val="top"/>
              <w:rPr>
                <w:color w:val="000000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32"/>
                <w:szCs w:val="32"/>
                <w:lang w:val="en-US" w:eastAsia="zh-CN" w:bidi="ar"/>
              </w:rPr>
              <w:t>12</w:t>
            </w:r>
          </w:p>
        </w:tc>
        <w:tc>
          <w:tcPr>
            <w:tcW w:w="763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3A77B4E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40" w:lineRule="exact"/>
              <w:ind w:left="0" w:right="0"/>
              <w:jc w:val="left"/>
              <w:textAlignment w:val="top"/>
              <w:rPr>
                <w:color w:val="000000"/>
              </w:rPr>
            </w:pPr>
            <w:r>
              <w:rPr>
                <w:rFonts w:hint="eastAsia" w:ascii="仿宋_GB2312" w:hAnsi="Times New Roman" w:eastAsia="仿宋_GB2312" w:cs="仿宋_GB2312"/>
                <w:color w:val="000000"/>
                <w:kern w:val="0"/>
                <w:sz w:val="32"/>
                <w:szCs w:val="32"/>
                <w:lang w:val="en-US" w:eastAsia="zh-CN" w:bidi="ar"/>
              </w:rPr>
              <w:t>动物性食品安全（仅限安徽农业大学）</w:t>
            </w:r>
          </w:p>
        </w:tc>
      </w:tr>
      <w:tr w14:paraId="6412FD7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3" w:hRule="atLeast"/>
        </w:trPr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3F2CEA6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40" w:lineRule="exact"/>
              <w:ind w:left="0" w:right="0"/>
              <w:jc w:val="center"/>
              <w:textAlignment w:val="top"/>
              <w:rPr>
                <w:color w:val="000000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32"/>
                <w:szCs w:val="32"/>
                <w:lang w:val="en-US" w:eastAsia="zh-CN" w:bidi="ar"/>
              </w:rPr>
              <w:t>13</w:t>
            </w:r>
          </w:p>
        </w:tc>
        <w:tc>
          <w:tcPr>
            <w:tcW w:w="763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2A09DA0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40" w:lineRule="exact"/>
              <w:ind w:left="0" w:right="0"/>
              <w:jc w:val="left"/>
              <w:textAlignment w:val="top"/>
              <w:rPr>
                <w:color w:val="000000"/>
              </w:rPr>
            </w:pPr>
            <w:r>
              <w:rPr>
                <w:rFonts w:hint="eastAsia" w:ascii="仿宋_GB2312" w:hAnsi="Times New Roman" w:eastAsia="仿宋_GB2312" w:cs="仿宋_GB2312"/>
                <w:color w:val="000000"/>
                <w:kern w:val="0"/>
                <w:sz w:val="32"/>
                <w:szCs w:val="32"/>
                <w:lang w:val="en-US" w:eastAsia="zh-CN" w:bidi="ar"/>
              </w:rPr>
              <w:t>动物营养生理（仅限山东农业大学）</w:t>
            </w:r>
          </w:p>
        </w:tc>
      </w:tr>
      <w:tr w14:paraId="147CC57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3" w:hRule="atLeast"/>
        </w:trPr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0841CC9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40" w:lineRule="exact"/>
              <w:ind w:left="0" w:right="0"/>
              <w:jc w:val="center"/>
              <w:textAlignment w:val="top"/>
              <w:rPr>
                <w:color w:val="000000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32"/>
                <w:szCs w:val="32"/>
                <w:lang w:val="en-US" w:eastAsia="zh-CN" w:bidi="ar"/>
              </w:rPr>
              <w:t>14</w:t>
            </w:r>
          </w:p>
        </w:tc>
        <w:tc>
          <w:tcPr>
            <w:tcW w:w="763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02FDD10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40" w:lineRule="exact"/>
              <w:ind w:left="0" w:right="0"/>
              <w:jc w:val="left"/>
              <w:textAlignment w:val="top"/>
              <w:rPr>
                <w:color w:val="000000"/>
              </w:rPr>
            </w:pPr>
            <w:r>
              <w:rPr>
                <w:rFonts w:hint="eastAsia" w:ascii="仿宋_GB2312" w:hAnsi="Times New Roman" w:eastAsia="仿宋_GB2312" w:cs="仿宋_GB2312"/>
                <w:color w:val="000000"/>
                <w:kern w:val="0"/>
                <w:sz w:val="32"/>
                <w:szCs w:val="32"/>
                <w:lang w:val="en-US" w:eastAsia="zh-CN" w:bidi="ar"/>
              </w:rPr>
              <w:t>基础兽医学</w:t>
            </w:r>
          </w:p>
        </w:tc>
      </w:tr>
      <w:tr w14:paraId="55930FA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3" w:hRule="atLeast"/>
        </w:trPr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7A341F8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40" w:lineRule="exact"/>
              <w:ind w:left="0" w:right="0"/>
              <w:jc w:val="center"/>
              <w:textAlignment w:val="top"/>
              <w:rPr>
                <w:color w:val="000000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32"/>
                <w:szCs w:val="32"/>
                <w:lang w:val="en-US" w:eastAsia="zh-CN" w:bidi="ar"/>
              </w:rPr>
              <w:t>15</w:t>
            </w:r>
          </w:p>
        </w:tc>
        <w:tc>
          <w:tcPr>
            <w:tcW w:w="763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1F0CE0C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40" w:lineRule="exact"/>
              <w:ind w:left="0" w:right="0"/>
              <w:jc w:val="left"/>
              <w:textAlignment w:val="top"/>
              <w:rPr>
                <w:color w:val="000000"/>
              </w:rPr>
            </w:pPr>
            <w:r>
              <w:rPr>
                <w:rFonts w:hint="eastAsia" w:ascii="仿宋_GB2312" w:hAnsi="Times New Roman" w:eastAsia="仿宋_GB2312" w:cs="仿宋_GB2312"/>
                <w:color w:val="000000"/>
                <w:kern w:val="0"/>
                <w:sz w:val="32"/>
                <w:szCs w:val="32"/>
                <w:lang w:val="en-US" w:eastAsia="zh-CN" w:bidi="ar"/>
              </w:rPr>
              <w:t>临床兽医学</w:t>
            </w:r>
          </w:p>
        </w:tc>
      </w:tr>
      <w:tr w14:paraId="6830015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3" w:hRule="atLeast"/>
        </w:trPr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7C3D508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40" w:lineRule="exact"/>
              <w:ind w:left="0" w:right="0"/>
              <w:jc w:val="center"/>
              <w:textAlignment w:val="top"/>
              <w:rPr>
                <w:color w:val="000000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32"/>
                <w:szCs w:val="32"/>
                <w:lang w:val="en-US" w:eastAsia="zh-CN" w:bidi="ar"/>
              </w:rPr>
              <w:t>16</w:t>
            </w:r>
          </w:p>
        </w:tc>
        <w:tc>
          <w:tcPr>
            <w:tcW w:w="763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006821E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40" w:lineRule="exact"/>
              <w:ind w:left="0" w:right="0"/>
              <w:jc w:val="left"/>
              <w:textAlignment w:val="top"/>
              <w:rPr>
                <w:color w:val="000000"/>
              </w:rPr>
            </w:pPr>
            <w:r>
              <w:rPr>
                <w:rFonts w:hint="eastAsia" w:ascii="仿宋_GB2312" w:hAnsi="Times New Roman" w:eastAsia="仿宋_GB2312" w:cs="仿宋_GB2312"/>
                <w:color w:val="000000"/>
                <w:kern w:val="0"/>
                <w:sz w:val="32"/>
                <w:szCs w:val="32"/>
                <w:lang w:val="en-US" w:eastAsia="zh-CN" w:bidi="ar"/>
              </w:rPr>
              <w:t>禽病学</w:t>
            </w:r>
          </w:p>
        </w:tc>
      </w:tr>
      <w:tr w14:paraId="78628D2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3" w:hRule="atLeast"/>
        </w:trPr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1E0718A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40" w:lineRule="exact"/>
              <w:ind w:left="0" w:right="0"/>
              <w:jc w:val="center"/>
              <w:textAlignment w:val="top"/>
              <w:rPr>
                <w:color w:val="000000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32"/>
                <w:szCs w:val="32"/>
                <w:lang w:val="en-US" w:eastAsia="zh-CN" w:bidi="ar"/>
              </w:rPr>
              <w:t>17</w:t>
            </w:r>
          </w:p>
        </w:tc>
        <w:tc>
          <w:tcPr>
            <w:tcW w:w="763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035C784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40" w:lineRule="exact"/>
              <w:ind w:left="0" w:right="0"/>
              <w:jc w:val="left"/>
              <w:textAlignment w:val="top"/>
              <w:rPr>
                <w:color w:val="000000"/>
              </w:rPr>
            </w:pPr>
            <w:r>
              <w:rPr>
                <w:rFonts w:hint="eastAsia" w:ascii="仿宋_GB2312" w:hAnsi="Times New Roman" w:eastAsia="仿宋_GB2312" w:cs="仿宋_GB2312"/>
                <w:color w:val="000000"/>
                <w:kern w:val="0"/>
                <w:sz w:val="32"/>
                <w:szCs w:val="32"/>
                <w:lang w:val="en-US" w:eastAsia="zh-CN" w:bidi="ar"/>
              </w:rPr>
              <w:t>人兽共患病学</w:t>
            </w:r>
          </w:p>
        </w:tc>
      </w:tr>
      <w:tr w14:paraId="2D655CF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3" w:hRule="atLeast"/>
        </w:trPr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6C5F810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40" w:lineRule="exact"/>
              <w:ind w:left="0" w:right="0"/>
              <w:jc w:val="center"/>
              <w:textAlignment w:val="top"/>
              <w:rPr>
                <w:color w:val="000000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32"/>
                <w:szCs w:val="32"/>
                <w:lang w:val="en-US" w:eastAsia="zh-CN" w:bidi="ar"/>
              </w:rPr>
              <w:t>18</w:t>
            </w:r>
          </w:p>
        </w:tc>
        <w:tc>
          <w:tcPr>
            <w:tcW w:w="763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4421022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40" w:lineRule="exact"/>
              <w:ind w:left="0" w:right="0"/>
              <w:jc w:val="left"/>
              <w:textAlignment w:val="top"/>
              <w:rPr>
                <w:color w:val="000000"/>
              </w:rPr>
            </w:pPr>
            <w:r>
              <w:rPr>
                <w:rFonts w:hint="eastAsia" w:ascii="仿宋_GB2312" w:hAnsi="Times New Roman" w:eastAsia="仿宋_GB2312" w:cs="仿宋_GB2312"/>
                <w:color w:val="000000"/>
                <w:kern w:val="0"/>
                <w:sz w:val="32"/>
                <w:szCs w:val="32"/>
                <w:lang w:val="en-US" w:eastAsia="zh-CN" w:bidi="ar"/>
              </w:rPr>
              <w:t>人兽共患病与公共卫生</w:t>
            </w:r>
          </w:p>
        </w:tc>
      </w:tr>
      <w:tr w14:paraId="3489AE0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3" w:hRule="atLeast"/>
        </w:trPr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63FD484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40" w:lineRule="exact"/>
              <w:ind w:left="0" w:right="0"/>
              <w:jc w:val="center"/>
              <w:textAlignment w:val="top"/>
              <w:rPr>
                <w:color w:val="000000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32"/>
                <w:szCs w:val="32"/>
                <w:lang w:val="en-US" w:eastAsia="zh-CN" w:bidi="ar"/>
              </w:rPr>
              <w:t>19</w:t>
            </w:r>
          </w:p>
        </w:tc>
        <w:tc>
          <w:tcPr>
            <w:tcW w:w="763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6AE8E67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40" w:lineRule="exact"/>
              <w:ind w:left="0" w:right="0"/>
              <w:jc w:val="left"/>
              <w:textAlignment w:val="top"/>
              <w:rPr>
                <w:color w:val="000000"/>
              </w:rPr>
            </w:pPr>
            <w:r>
              <w:rPr>
                <w:rFonts w:hint="eastAsia" w:ascii="仿宋_GB2312" w:hAnsi="Times New Roman" w:eastAsia="仿宋_GB2312" w:cs="仿宋_GB2312"/>
                <w:color w:val="000000"/>
                <w:kern w:val="0"/>
                <w:sz w:val="32"/>
                <w:szCs w:val="32"/>
                <w:lang w:val="en-US" w:eastAsia="zh-CN" w:bidi="ar"/>
              </w:rPr>
              <w:t>人兽共患疫病学</w:t>
            </w:r>
          </w:p>
        </w:tc>
      </w:tr>
      <w:tr w14:paraId="29DC24C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3" w:hRule="atLeast"/>
        </w:trPr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38A0459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40" w:lineRule="exact"/>
              <w:ind w:left="0" w:right="0"/>
              <w:jc w:val="center"/>
              <w:textAlignment w:val="top"/>
              <w:rPr>
                <w:color w:val="000000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32"/>
                <w:szCs w:val="32"/>
                <w:lang w:val="en-US" w:eastAsia="zh-CN" w:bidi="ar"/>
              </w:rPr>
              <w:t>20</w:t>
            </w:r>
          </w:p>
        </w:tc>
        <w:tc>
          <w:tcPr>
            <w:tcW w:w="763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08A664C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40" w:lineRule="exact"/>
              <w:ind w:left="0" w:right="0"/>
              <w:jc w:val="left"/>
              <w:textAlignment w:val="top"/>
              <w:rPr>
                <w:color w:val="000000"/>
              </w:rPr>
            </w:pPr>
            <w:r>
              <w:rPr>
                <w:rFonts w:hint="eastAsia" w:ascii="仿宋_GB2312" w:hAnsi="Times New Roman" w:eastAsia="仿宋_GB2312" w:cs="仿宋_GB2312"/>
                <w:color w:val="000000"/>
                <w:kern w:val="0"/>
                <w:sz w:val="32"/>
                <w:szCs w:val="32"/>
                <w:lang w:val="en-US" w:eastAsia="zh-CN" w:bidi="ar"/>
              </w:rPr>
              <w:t>实验动物兽医学</w:t>
            </w:r>
          </w:p>
        </w:tc>
      </w:tr>
      <w:tr w14:paraId="37233E1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3" w:hRule="atLeast"/>
        </w:trPr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25A3533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40" w:lineRule="exact"/>
              <w:ind w:left="0" w:right="0"/>
              <w:jc w:val="center"/>
              <w:textAlignment w:val="top"/>
              <w:rPr>
                <w:color w:val="000000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32"/>
                <w:szCs w:val="32"/>
                <w:lang w:val="en-US" w:eastAsia="zh-CN" w:bidi="ar"/>
              </w:rPr>
              <w:t>21</w:t>
            </w:r>
          </w:p>
        </w:tc>
        <w:tc>
          <w:tcPr>
            <w:tcW w:w="763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69568BF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40" w:lineRule="exact"/>
              <w:ind w:left="0" w:right="0"/>
              <w:jc w:val="left"/>
              <w:textAlignment w:val="top"/>
              <w:rPr>
                <w:color w:val="000000"/>
              </w:rPr>
            </w:pPr>
            <w:r>
              <w:rPr>
                <w:rFonts w:hint="eastAsia" w:ascii="仿宋_GB2312" w:hAnsi="Times New Roman" w:eastAsia="仿宋_GB2312" w:cs="仿宋_GB2312"/>
                <w:color w:val="000000"/>
                <w:kern w:val="0"/>
                <w:sz w:val="32"/>
                <w:szCs w:val="32"/>
                <w:lang w:val="en-US" w:eastAsia="zh-CN" w:bidi="ar"/>
              </w:rPr>
              <w:t>实验动物学与比较医学（仅限扬州大学）</w:t>
            </w:r>
          </w:p>
        </w:tc>
      </w:tr>
      <w:tr w14:paraId="00AD054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3" w:hRule="atLeast"/>
        </w:trPr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706DA07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40" w:lineRule="exact"/>
              <w:ind w:left="0" w:right="0"/>
              <w:jc w:val="center"/>
              <w:textAlignment w:val="top"/>
              <w:rPr>
                <w:color w:val="000000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32"/>
                <w:szCs w:val="32"/>
                <w:lang w:val="en-US" w:eastAsia="zh-CN" w:bidi="ar"/>
              </w:rPr>
              <w:t>22</w:t>
            </w:r>
          </w:p>
        </w:tc>
        <w:tc>
          <w:tcPr>
            <w:tcW w:w="763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6C3D18B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40" w:lineRule="exact"/>
              <w:ind w:left="0" w:right="0"/>
              <w:jc w:val="left"/>
              <w:textAlignment w:val="top"/>
              <w:rPr>
                <w:color w:val="000000"/>
              </w:rPr>
            </w:pPr>
            <w:r>
              <w:rPr>
                <w:rFonts w:hint="eastAsia" w:ascii="仿宋_GB2312" w:hAnsi="Times New Roman" w:eastAsia="仿宋_GB2312" w:cs="仿宋_GB2312"/>
                <w:color w:val="000000"/>
                <w:kern w:val="0"/>
                <w:sz w:val="32"/>
                <w:szCs w:val="32"/>
                <w:lang w:val="en-US" w:eastAsia="zh-CN" w:bidi="ar"/>
              </w:rPr>
              <w:t>兽药学</w:t>
            </w:r>
          </w:p>
        </w:tc>
      </w:tr>
      <w:tr w14:paraId="402F27C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3" w:hRule="atLeast"/>
        </w:trPr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01132C7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40" w:lineRule="exact"/>
              <w:ind w:left="0" w:right="0"/>
              <w:jc w:val="center"/>
              <w:textAlignment w:val="top"/>
              <w:rPr>
                <w:color w:val="000000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32"/>
                <w:szCs w:val="32"/>
                <w:lang w:val="en-US" w:eastAsia="zh-CN" w:bidi="ar"/>
              </w:rPr>
              <w:t>23</w:t>
            </w:r>
          </w:p>
        </w:tc>
        <w:tc>
          <w:tcPr>
            <w:tcW w:w="763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78382CD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40" w:lineRule="exact"/>
              <w:ind w:left="0" w:right="0"/>
              <w:jc w:val="left"/>
              <w:textAlignment w:val="top"/>
              <w:rPr>
                <w:color w:val="000000"/>
              </w:rPr>
            </w:pPr>
            <w:r>
              <w:rPr>
                <w:rFonts w:hint="eastAsia" w:ascii="仿宋_GB2312" w:hAnsi="Times New Roman" w:eastAsia="仿宋_GB2312" w:cs="仿宋_GB2312"/>
                <w:color w:val="000000"/>
                <w:kern w:val="0"/>
                <w:sz w:val="32"/>
                <w:szCs w:val="32"/>
                <w:lang w:val="en-US" w:eastAsia="zh-CN" w:bidi="ar"/>
              </w:rPr>
              <w:t>兽医</w:t>
            </w:r>
          </w:p>
        </w:tc>
      </w:tr>
      <w:tr w14:paraId="02CD436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3" w:hRule="atLeast"/>
        </w:trPr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31FAE24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40" w:lineRule="exact"/>
              <w:ind w:left="0" w:right="0"/>
              <w:jc w:val="center"/>
              <w:textAlignment w:val="top"/>
              <w:rPr>
                <w:color w:val="000000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32"/>
                <w:szCs w:val="32"/>
                <w:lang w:val="en-US" w:eastAsia="zh-CN" w:bidi="ar"/>
              </w:rPr>
              <w:t>24</w:t>
            </w:r>
          </w:p>
        </w:tc>
        <w:tc>
          <w:tcPr>
            <w:tcW w:w="763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5E19BE6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40" w:lineRule="exact"/>
              <w:ind w:left="0" w:right="0"/>
              <w:jc w:val="left"/>
              <w:textAlignment w:val="top"/>
              <w:rPr>
                <w:color w:val="000000"/>
              </w:rPr>
            </w:pPr>
            <w:r>
              <w:rPr>
                <w:rFonts w:hint="eastAsia" w:ascii="仿宋_GB2312" w:hAnsi="Times New Roman" w:eastAsia="仿宋_GB2312" w:cs="仿宋_GB2312"/>
                <w:color w:val="000000"/>
                <w:kern w:val="0"/>
                <w:sz w:val="32"/>
                <w:szCs w:val="32"/>
                <w:lang w:val="en-US" w:eastAsia="zh-CN" w:bidi="ar"/>
              </w:rPr>
              <w:t>兽医病理学</w:t>
            </w:r>
          </w:p>
        </w:tc>
      </w:tr>
      <w:tr w14:paraId="13AE23B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3" w:hRule="atLeast"/>
        </w:trPr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25F034C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40" w:lineRule="exact"/>
              <w:ind w:left="0" w:right="0"/>
              <w:jc w:val="center"/>
              <w:textAlignment w:val="top"/>
              <w:rPr>
                <w:color w:val="000000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32"/>
                <w:szCs w:val="32"/>
                <w:lang w:val="en-US" w:eastAsia="zh-CN" w:bidi="ar"/>
              </w:rPr>
              <w:t>25</w:t>
            </w:r>
          </w:p>
        </w:tc>
        <w:tc>
          <w:tcPr>
            <w:tcW w:w="763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1A08A72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40" w:lineRule="exact"/>
              <w:ind w:left="0" w:right="0"/>
              <w:jc w:val="left"/>
              <w:textAlignment w:val="top"/>
              <w:rPr>
                <w:color w:val="000000"/>
              </w:rPr>
            </w:pPr>
            <w:r>
              <w:rPr>
                <w:rFonts w:hint="eastAsia" w:ascii="仿宋_GB2312" w:hAnsi="Times New Roman" w:eastAsia="仿宋_GB2312" w:cs="仿宋_GB2312"/>
                <w:color w:val="000000"/>
                <w:kern w:val="0"/>
                <w:sz w:val="32"/>
                <w:szCs w:val="32"/>
                <w:lang w:val="en-US" w:eastAsia="zh-CN" w:bidi="ar"/>
              </w:rPr>
              <w:t>兽医产科学</w:t>
            </w:r>
          </w:p>
        </w:tc>
      </w:tr>
      <w:tr w14:paraId="070A8DA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3" w:hRule="atLeast"/>
        </w:trPr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16F8047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40" w:lineRule="exact"/>
              <w:ind w:left="0" w:right="0"/>
              <w:jc w:val="center"/>
              <w:textAlignment w:val="top"/>
              <w:rPr>
                <w:color w:val="000000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32"/>
                <w:szCs w:val="32"/>
                <w:lang w:val="en-US" w:eastAsia="zh-CN" w:bidi="ar"/>
              </w:rPr>
              <w:t>26</w:t>
            </w:r>
          </w:p>
        </w:tc>
        <w:tc>
          <w:tcPr>
            <w:tcW w:w="763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0F3BEEA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40" w:lineRule="exact"/>
              <w:ind w:left="0" w:right="0"/>
              <w:jc w:val="left"/>
              <w:textAlignment w:val="top"/>
              <w:rPr>
                <w:color w:val="000000"/>
              </w:rPr>
            </w:pPr>
            <w:r>
              <w:rPr>
                <w:rFonts w:hint="eastAsia" w:ascii="仿宋_GB2312" w:hAnsi="Times New Roman" w:eastAsia="仿宋_GB2312" w:cs="仿宋_GB2312"/>
                <w:color w:val="000000"/>
                <w:kern w:val="0"/>
                <w:sz w:val="32"/>
                <w:szCs w:val="32"/>
                <w:lang w:val="en-US" w:eastAsia="zh-CN" w:bidi="ar"/>
              </w:rPr>
              <w:t>兽医公共卫生</w:t>
            </w:r>
          </w:p>
        </w:tc>
      </w:tr>
      <w:tr w14:paraId="413FC4E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3" w:hRule="atLeast"/>
        </w:trPr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5AC1C64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40" w:lineRule="exact"/>
              <w:ind w:left="0" w:right="0"/>
              <w:jc w:val="center"/>
              <w:textAlignment w:val="top"/>
              <w:rPr>
                <w:color w:val="000000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32"/>
                <w:szCs w:val="32"/>
                <w:lang w:val="en-US" w:eastAsia="zh-CN" w:bidi="ar"/>
              </w:rPr>
              <w:t>27</w:t>
            </w:r>
          </w:p>
        </w:tc>
        <w:tc>
          <w:tcPr>
            <w:tcW w:w="763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3BAFB39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40" w:lineRule="exact"/>
              <w:ind w:left="0" w:right="0"/>
              <w:jc w:val="left"/>
              <w:textAlignment w:val="top"/>
              <w:rPr>
                <w:color w:val="000000"/>
              </w:rPr>
            </w:pPr>
            <w:r>
              <w:rPr>
                <w:rFonts w:hint="eastAsia" w:ascii="仿宋_GB2312" w:hAnsi="Times New Roman" w:eastAsia="仿宋_GB2312" w:cs="仿宋_GB2312"/>
                <w:color w:val="000000"/>
                <w:kern w:val="0"/>
                <w:sz w:val="32"/>
                <w:szCs w:val="32"/>
                <w:lang w:val="en-US" w:eastAsia="zh-CN" w:bidi="ar"/>
              </w:rPr>
              <w:t>兽医公共卫生学</w:t>
            </w:r>
          </w:p>
        </w:tc>
      </w:tr>
      <w:tr w14:paraId="50E2873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3" w:hRule="atLeast"/>
        </w:trPr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5747A08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40" w:lineRule="exact"/>
              <w:ind w:left="0" w:right="0"/>
              <w:jc w:val="center"/>
              <w:textAlignment w:val="top"/>
              <w:rPr>
                <w:color w:val="000000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32"/>
                <w:szCs w:val="32"/>
                <w:lang w:val="en-US" w:eastAsia="zh-CN" w:bidi="ar"/>
              </w:rPr>
              <w:t>28</w:t>
            </w:r>
          </w:p>
        </w:tc>
        <w:tc>
          <w:tcPr>
            <w:tcW w:w="763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17A5C28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40" w:lineRule="exact"/>
              <w:ind w:left="0" w:right="0"/>
              <w:jc w:val="left"/>
              <w:textAlignment w:val="top"/>
              <w:rPr>
                <w:color w:val="000000"/>
              </w:rPr>
            </w:pPr>
            <w:r>
              <w:rPr>
                <w:rFonts w:hint="eastAsia" w:ascii="仿宋_GB2312" w:hAnsi="Times New Roman" w:eastAsia="仿宋_GB2312" w:cs="仿宋_GB2312"/>
                <w:color w:val="000000"/>
                <w:kern w:val="0"/>
                <w:sz w:val="32"/>
                <w:szCs w:val="32"/>
                <w:lang w:val="en-US" w:eastAsia="zh-CN" w:bidi="ar"/>
              </w:rPr>
              <w:t>兽医公共卫生与食品安全</w:t>
            </w:r>
          </w:p>
        </w:tc>
      </w:tr>
      <w:tr w14:paraId="73251C9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3" w:hRule="atLeast"/>
        </w:trPr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0B3C87F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40" w:lineRule="exact"/>
              <w:ind w:left="0" w:right="0"/>
              <w:jc w:val="center"/>
              <w:textAlignment w:val="top"/>
              <w:rPr>
                <w:color w:val="000000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32"/>
                <w:szCs w:val="32"/>
                <w:lang w:val="en-US" w:eastAsia="zh-CN" w:bidi="ar"/>
              </w:rPr>
              <w:t>29</w:t>
            </w:r>
          </w:p>
        </w:tc>
        <w:tc>
          <w:tcPr>
            <w:tcW w:w="763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6A4B6F3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40" w:lineRule="exact"/>
              <w:ind w:left="0" w:right="0"/>
              <w:jc w:val="left"/>
              <w:textAlignment w:val="top"/>
              <w:rPr>
                <w:color w:val="000000"/>
              </w:rPr>
            </w:pPr>
            <w:r>
              <w:rPr>
                <w:rFonts w:hint="eastAsia" w:ascii="仿宋_GB2312" w:hAnsi="Times New Roman" w:eastAsia="仿宋_GB2312" w:cs="仿宋_GB2312"/>
                <w:color w:val="000000"/>
                <w:kern w:val="0"/>
                <w:sz w:val="32"/>
                <w:szCs w:val="32"/>
                <w:lang w:val="en-US" w:eastAsia="zh-CN" w:bidi="ar"/>
              </w:rPr>
              <w:t>兽医寄生虫学与寄生虫病学</w:t>
            </w:r>
          </w:p>
        </w:tc>
      </w:tr>
      <w:tr w14:paraId="5BAEFF7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3" w:hRule="atLeast"/>
        </w:trPr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71357B5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40" w:lineRule="exact"/>
              <w:ind w:left="0" w:right="0"/>
              <w:jc w:val="center"/>
              <w:textAlignment w:val="top"/>
              <w:rPr>
                <w:color w:val="000000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32"/>
                <w:szCs w:val="32"/>
                <w:lang w:val="en-US" w:eastAsia="zh-CN" w:bidi="ar"/>
              </w:rPr>
              <w:t>30</w:t>
            </w:r>
          </w:p>
        </w:tc>
        <w:tc>
          <w:tcPr>
            <w:tcW w:w="763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5100643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40" w:lineRule="exact"/>
              <w:ind w:left="0" w:right="0"/>
              <w:jc w:val="left"/>
              <w:textAlignment w:val="top"/>
              <w:rPr>
                <w:color w:val="000000"/>
              </w:rPr>
            </w:pPr>
            <w:r>
              <w:rPr>
                <w:rFonts w:hint="eastAsia" w:ascii="仿宋_GB2312" w:hAnsi="Times New Roman" w:eastAsia="仿宋_GB2312" w:cs="仿宋_GB2312"/>
                <w:color w:val="000000"/>
                <w:kern w:val="0"/>
                <w:sz w:val="32"/>
                <w:szCs w:val="32"/>
                <w:lang w:val="en-US" w:eastAsia="zh-CN" w:bidi="ar"/>
              </w:rPr>
              <w:t>兽医临床诊断学</w:t>
            </w:r>
          </w:p>
        </w:tc>
      </w:tr>
      <w:tr w14:paraId="37E45C0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3" w:hRule="atLeast"/>
        </w:trPr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1C54743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40" w:lineRule="exact"/>
              <w:ind w:left="0" w:right="0"/>
              <w:jc w:val="center"/>
              <w:textAlignment w:val="top"/>
              <w:rPr>
                <w:color w:val="000000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32"/>
                <w:szCs w:val="32"/>
                <w:lang w:val="en-US" w:eastAsia="zh-CN" w:bidi="ar"/>
              </w:rPr>
              <w:t>31</w:t>
            </w:r>
          </w:p>
        </w:tc>
        <w:tc>
          <w:tcPr>
            <w:tcW w:w="763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0785342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40" w:lineRule="exact"/>
              <w:ind w:left="0" w:right="0"/>
              <w:jc w:val="left"/>
              <w:textAlignment w:val="top"/>
              <w:rPr>
                <w:color w:val="000000"/>
              </w:rPr>
            </w:pPr>
            <w:r>
              <w:rPr>
                <w:rFonts w:hint="eastAsia" w:ascii="仿宋_GB2312" w:hAnsi="Times New Roman" w:eastAsia="仿宋_GB2312" w:cs="仿宋_GB2312"/>
                <w:color w:val="000000"/>
                <w:kern w:val="0"/>
                <w:sz w:val="32"/>
                <w:szCs w:val="32"/>
                <w:lang w:val="en-US" w:eastAsia="zh-CN" w:bidi="ar"/>
              </w:rPr>
              <w:t>兽医内科学</w:t>
            </w:r>
          </w:p>
        </w:tc>
      </w:tr>
      <w:tr w14:paraId="3A37411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3" w:hRule="atLeast"/>
        </w:trPr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1CC6B58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40" w:lineRule="exact"/>
              <w:ind w:left="0" w:right="0"/>
              <w:jc w:val="center"/>
              <w:textAlignment w:val="top"/>
              <w:rPr>
                <w:color w:val="000000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32"/>
                <w:szCs w:val="32"/>
                <w:lang w:val="en-US" w:eastAsia="zh-CN" w:bidi="ar"/>
              </w:rPr>
              <w:t>32</w:t>
            </w:r>
          </w:p>
        </w:tc>
        <w:tc>
          <w:tcPr>
            <w:tcW w:w="763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650B00A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40" w:lineRule="exact"/>
              <w:ind w:left="0" w:right="0"/>
              <w:jc w:val="left"/>
              <w:textAlignment w:val="top"/>
              <w:rPr>
                <w:color w:val="000000"/>
              </w:rPr>
            </w:pPr>
            <w:r>
              <w:rPr>
                <w:rFonts w:hint="eastAsia" w:ascii="仿宋_GB2312" w:hAnsi="Times New Roman" w:eastAsia="仿宋_GB2312" w:cs="仿宋_GB2312"/>
                <w:color w:val="000000"/>
                <w:kern w:val="0"/>
                <w:sz w:val="32"/>
                <w:szCs w:val="32"/>
                <w:lang w:val="en-US" w:eastAsia="zh-CN" w:bidi="ar"/>
              </w:rPr>
              <w:t>兽医生物工程</w:t>
            </w:r>
          </w:p>
        </w:tc>
      </w:tr>
      <w:tr w14:paraId="0C84608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3" w:hRule="atLeast"/>
        </w:trPr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7F2B406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40" w:lineRule="exact"/>
              <w:ind w:left="0" w:right="0"/>
              <w:jc w:val="center"/>
              <w:textAlignment w:val="top"/>
              <w:rPr>
                <w:color w:val="000000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32"/>
                <w:szCs w:val="32"/>
                <w:lang w:val="en-US" w:eastAsia="zh-CN" w:bidi="ar"/>
              </w:rPr>
              <w:t>33</w:t>
            </w:r>
          </w:p>
        </w:tc>
        <w:tc>
          <w:tcPr>
            <w:tcW w:w="763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077D1B0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40" w:lineRule="exact"/>
              <w:ind w:left="0" w:right="0"/>
              <w:jc w:val="left"/>
              <w:textAlignment w:val="top"/>
              <w:rPr>
                <w:color w:val="000000"/>
              </w:rPr>
            </w:pPr>
            <w:r>
              <w:rPr>
                <w:rFonts w:hint="eastAsia" w:ascii="仿宋_GB2312" w:hAnsi="Times New Roman" w:eastAsia="仿宋_GB2312" w:cs="仿宋_GB2312"/>
                <w:color w:val="000000"/>
                <w:kern w:val="0"/>
                <w:sz w:val="32"/>
                <w:szCs w:val="32"/>
                <w:lang w:val="en-US" w:eastAsia="zh-CN" w:bidi="ar"/>
              </w:rPr>
              <w:t>兽医生物技术</w:t>
            </w:r>
          </w:p>
        </w:tc>
      </w:tr>
      <w:tr w14:paraId="165A032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3" w:hRule="atLeast"/>
        </w:trPr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5D778AE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40" w:lineRule="exact"/>
              <w:ind w:left="0" w:right="0"/>
              <w:jc w:val="center"/>
              <w:textAlignment w:val="top"/>
              <w:rPr>
                <w:color w:val="000000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32"/>
                <w:szCs w:val="32"/>
                <w:lang w:val="en-US" w:eastAsia="zh-CN" w:bidi="ar"/>
              </w:rPr>
              <w:t>34</w:t>
            </w:r>
          </w:p>
        </w:tc>
        <w:tc>
          <w:tcPr>
            <w:tcW w:w="763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1C7A5E1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40" w:lineRule="exact"/>
              <w:ind w:left="0" w:right="0"/>
              <w:jc w:val="left"/>
              <w:textAlignment w:val="top"/>
              <w:rPr>
                <w:color w:val="000000"/>
              </w:rPr>
            </w:pPr>
            <w:r>
              <w:rPr>
                <w:rFonts w:hint="eastAsia" w:ascii="仿宋_GB2312" w:hAnsi="Times New Roman" w:eastAsia="仿宋_GB2312" w:cs="仿宋_GB2312"/>
                <w:color w:val="000000"/>
                <w:kern w:val="0"/>
                <w:sz w:val="32"/>
                <w:szCs w:val="32"/>
                <w:lang w:val="en-US" w:eastAsia="zh-CN" w:bidi="ar"/>
              </w:rPr>
              <w:t>兽医生物信息学</w:t>
            </w:r>
          </w:p>
        </w:tc>
      </w:tr>
      <w:tr w14:paraId="3EDA57F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3" w:hRule="atLeast"/>
        </w:trPr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53EA20E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40" w:lineRule="exact"/>
              <w:ind w:left="0" w:right="0"/>
              <w:jc w:val="center"/>
              <w:textAlignment w:val="top"/>
              <w:rPr>
                <w:color w:val="000000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32"/>
                <w:szCs w:val="32"/>
                <w:lang w:val="en-US" w:eastAsia="zh-CN" w:bidi="ar"/>
              </w:rPr>
              <w:t>35</w:t>
            </w:r>
          </w:p>
        </w:tc>
        <w:tc>
          <w:tcPr>
            <w:tcW w:w="763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51DB6E5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40" w:lineRule="exact"/>
              <w:ind w:left="0" w:right="0"/>
              <w:jc w:val="left"/>
              <w:textAlignment w:val="top"/>
              <w:rPr>
                <w:color w:val="000000"/>
              </w:rPr>
            </w:pPr>
            <w:r>
              <w:rPr>
                <w:rFonts w:hint="eastAsia" w:ascii="仿宋_GB2312" w:hAnsi="Times New Roman" w:eastAsia="仿宋_GB2312" w:cs="仿宋_GB2312"/>
                <w:color w:val="000000"/>
                <w:kern w:val="0"/>
                <w:sz w:val="32"/>
                <w:szCs w:val="32"/>
                <w:lang w:val="en-US" w:eastAsia="zh-CN" w:bidi="ar"/>
              </w:rPr>
              <w:t>兽医生物医学</w:t>
            </w:r>
          </w:p>
        </w:tc>
      </w:tr>
      <w:tr w14:paraId="02391DB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3" w:hRule="atLeast"/>
        </w:trPr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166FADA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40" w:lineRule="exact"/>
              <w:ind w:left="0" w:right="0"/>
              <w:jc w:val="center"/>
              <w:textAlignment w:val="top"/>
              <w:rPr>
                <w:color w:val="000000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32"/>
                <w:szCs w:val="32"/>
                <w:lang w:val="en-US" w:eastAsia="zh-CN" w:bidi="ar"/>
              </w:rPr>
              <w:t>36</w:t>
            </w:r>
          </w:p>
        </w:tc>
        <w:tc>
          <w:tcPr>
            <w:tcW w:w="763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1D4A0A9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40" w:lineRule="exact"/>
              <w:ind w:left="0" w:right="0"/>
              <w:jc w:val="left"/>
              <w:textAlignment w:val="top"/>
              <w:rPr>
                <w:color w:val="000000"/>
              </w:rPr>
            </w:pPr>
            <w:r>
              <w:rPr>
                <w:rFonts w:hint="eastAsia" w:ascii="仿宋_GB2312" w:hAnsi="Times New Roman" w:eastAsia="仿宋_GB2312" w:cs="仿宋_GB2312"/>
                <w:color w:val="000000"/>
                <w:kern w:val="0"/>
                <w:sz w:val="32"/>
                <w:szCs w:val="32"/>
                <w:lang w:val="en-US" w:eastAsia="zh-CN" w:bidi="ar"/>
              </w:rPr>
              <w:t>兽医外科学</w:t>
            </w:r>
          </w:p>
        </w:tc>
      </w:tr>
      <w:tr w14:paraId="0AA78B5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3" w:hRule="atLeast"/>
        </w:trPr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7CD2584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40" w:lineRule="exact"/>
              <w:ind w:left="0" w:right="0"/>
              <w:jc w:val="center"/>
              <w:textAlignment w:val="top"/>
              <w:rPr>
                <w:color w:val="000000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32"/>
                <w:szCs w:val="32"/>
                <w:lang w:val="en-US" w:eastAsia="zh-CN" w:bidi="ar"/>
              </w:rPr>
              <w:t>37</w:t>
            </w:r>
          </w:p>
        </w:tc>
        <w:tc>
          <w:tcPr>
            <w:tcW w:w="763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01C5327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40" w:lineRule="exact"/>
              <w:ind w:left="0" w:right="0"/>
              <w:jc w:val="left"/>
              <w:textAlignment w:val="top"/>
              <w:rPr>
                <w:color w:val="000000"/>
              </w:rPr>
            </w:pPr>
            <w:r>
              <w:rPr>
                <w:rFonts w:hint="eastAsia" w:ascii="仿宋_GB2312" w:hAnsi="Times New Roman" w:eastAsia="仿宋_GB2312" w:cs="仿宋_GB2312"/>
                <w:color w:val="000000"/>
                <w:kern w:val="0"/>
                <w:sz w:val="32"/>
                <w:szCs w:val="32"/>
                <w:lang w:val="en-US" w:eastAsia="zh-CN" w:bidi="ar"/>
              </w:rPr>
              <w:t>兽医微生物学与免疫学</w:t>
            </w:r>
          </w:p>
        </w:tc>
      </w:tr>
      <w:tr w14:paraId="35F9EA1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3" w:hRule="atLeast"/>
        </w:trPr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1EC2302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40" w:lineRule="exact"/>
              <w:ind w:left="0" w:right="0"/>
              <w:jc w:val="center"/>
              <w:textAlignment w:val="top"/>
              <w:rPr>
                <w:color w:val="000000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32"/>
                <w:szCs w:val="32"/>
                <w:lang w:val="en-US" w:eastAsia="zh-CN" w:bidi="ar"/>
              </w:rPr>
              <w:t>38</w:t>
            </w:r>
          </w:p>
        </w:tc>
        <w:tc>
          <w:tcPr>
            <w:tcW w:w="763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0BB616E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40" w:lineRule="exact"/>
              <w:ind w:left="0" w:right="0"/>
              <w:jc w:val="left"/>
              <w:textAlignment w:val="top"/>
              <w:rPr>
                <w:color w:val="000000"/>
              </w:rPr>
            </w:pPr>
            <w:r>
              <w:rPr>
                <w:rFonts w:hint="eastAsia" w:ascii="仿宋_GB2312" w:hAnsi="Times New Roman" w:eastAsia="仿宋_GB2312" w:cs="仿宋_GB2312"/>
                <w:color w:val="000000"/>
                <w:kern w:val="0"/>
                <w:sz w:val="32"/>
                <w:szCs w:val="32"/>
                <w:lang w:val="en-US" w:eastAsia="zh-CN" w:bidi="ar"/>
              </w:rPr>
              <w:t>兽医学</w:t>
            </w:r>
          </w:p>
        </w:tc>
      </w:tr>
      <w:tr w14:paraId="4F82999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3" w:hRule="atLeast"/>
        </w:trPr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1FB3838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40" w:lineRule="exact"/>
              <w:ind w:left="0" w:right="0"/>
              <w:jc w:val="center"/>
              <w:textAlignment w:val="top"/>
              <w:rPr>
                <w:color w:val="000000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32"/>
                <w:szCs w:val="32"/>
                <w:lang w:val="en-US" w:eastAsia="zh-CN" w:bidi="ar"/>
              </w:rPr>
              <w:t>39</w:t>
            </w:r>
          </w:p>
        </w:tc>
        <w:tc>
          <w:tcPr>
            <w:tcW w:w="763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114B0C9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40" w:lineRule="exact"/>
              <w:ind w:left="0" w:right="0"/>
              <w:jc w:val="left"/>
              <w:textAlignment w:val="top"/>
              <w:rPr>
                <w:color w:val="000000"/>
              </w:rPr>
            </w:pPr>
            <w:r>
              <w:rPr>
                <w:rFonts w:hint="eastAsia" w:ascii="仿宋_GB2312" w:hAnsi="Times New Roman" w:eastAsia="仿宋_GB2312" w:cs="仿宋_GB2312"/>
                <w:color w:val="000000"/>
                <w:kern w:val="0"/>
                <w:sz w:val="32"/>
                <w:szCs w:val="32"/>
                <w:lang w:val="en-US" w:eastAsia="zh-CN" w:bidi="ar"/>
              </w:rPr>
              <w:t>兽医药理学与毒理学</w:t>
            </w:r>
          </w:p>
        </w:tc>
      </w:tr>
      <w:tr w14:paraId="605A67A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3" w:hRule="atLeast"/>
        </w:trPr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2C93470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40" w:lineRule="exact"/>
              <w:ind w:left="0" w:right="0"/>
              <w:jc w:val="center"/>
              <w:textAlignment w:val="top"/>
              <w:rPr>
                <w:color w:val="000000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32"/>
                <w:szCs w:val="32"/>
                <w:lang w:val="en-US" w:eastAsia="zh-CN" w:bidi="ar"/>
              </w:rPr>
              <w:t>40</w:t>
            </w:r>
          </w:p>
        </w:tc>
        <w:tc>
          <w:tcPr>
            <w:tcW w:w="763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7B800BE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40" w:lineRule="exact"/>
              <w:ind w:left="0" w:right="0"/>
              <w:jc w:val="left"/>
              <w:textAlignment w:val="top"/>
              <w:rPr>
                <w:color w:val="000000"/>
              </w:rPr>
            </w:pPr>
            <w:r>
              <w:rPr>
                <w:rFonts w:hint="eastAsia" w:ascii="仿宋_GB2312" w:hAnsi="Times New Roman" w:eastAsia="仿宋_GB2312" w:cs="仿宋_GB2312"/>
                <w:color w:val="000000"/>
                <w:kern w:val="0"/>
                <w:sz w:val="32"/>
                <w:szCs w:val="32"/>
                <w:lang w:val="en-US" w:eastAsia="zh-CN" w:bidi="ar"/>
              </w:rPr>
              <w:t>兽医药学</w:t>
            </w:r>
          </w:p>
        </w:tc>
      </w:tr>
      <w:tr w14:paraId="6F6572D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3" w:hRule="atLeast"/>
        </w:trPr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391DE5D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40" w:lineRule="exact"/>
              <w:ind w:left="0" w:right="0"/>
              <w:jc w:val="center"/>
              <w:textAlignment w:val="top"/>
              <w:rPr>
                <w:color w:val="000000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32"/>
                <w:szCs w:val="32"/>
                <w:lang w:val="en-US" w:eastAsia="zh-CN" w:bidi="ar"/>
              </w:rPr>
              <w:t>41</w:t>
            </w:r>
          </w:p>
        </w:tc>
        <w:tc>
          <w:tcPr>
            <w:tcW w:w="763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255578F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40" w:lineRule="exact"/>
              <w:ind w:left="0" w:right="0"/>
              <w:jc w:val="left"/>
              <w:textAlignment w:val="top"/>
              <w:rPr>
                <w:color w:val="000000"/>
              </w:rPr>
            </w:pPr>
            <w:r>
              <w:rPr>
                <w:rFonts w:hint="eastAsia" w:ascii="仿宋_GB2312" w:hAnsi="Times New Roman" w:eastAsia="仿宋_GB2312" w:cs="仿宋_GB2312"/>
                <w:color w:val="000000"/>
                <w:kern w:val="0"/>
                <w:sz w:val="32"/>
                <w:szCs w:val="32"/>
                <w:lang w:val="en-US" w:eastAsia="zh-CN" w:bidi="ar"/>
              </w:rPr>
              <w:t>细胞工程（仅限西北民族大学）</w:t>
            </w:r>
          </w:p>
        </w:tc>
      </w:tr>
      <w:tr w14:paraId="1C55C1D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35" w:hRule="atLeast"/>
        </w:trPr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6A2E016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40" w:lineRule="exact"/>
              <w:ind w:left="0" w:right="0"/>
              <w:jc w:val="center"/>
              <w:textAlignment w:val="top"/>
              <w:rPr>
                <w:color w:val="000000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32"/>
                <w:szCs w:val="32"/>
                <w:lang w:val="en-US" w:eastAsia="zh-CN" w:bidi="ar"/>
              </w:rPr>
              <w:t>42</w:t>
            </w:r>
          </w:p>
        </w:tc>
        <w:tc>
          <w:tcPr>
            <w:tcW w:w="7635" w:type="dxa"/>
            <w:tcBorders>
              <w:top w:val="single" w:color="000000" w:sz="4" w:space="0"/>
              <w:left w:val="nil"/>
              <w:bottom w:val="single" w:color="auto" w:sz="4" w:space="0"/>
              <w:right w:val="single" w:color="000000" w:sz="4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13CCE93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40" w:lineRule="exact"/>
              <w:ind w:left="0" w:right="0"/>
              <w:jc w:val="left"/>
              <w:textAlignment w:val="top"/>
              <w:rPr>
                <w:color w:val="000000"/>
              </w:rPr>
            </w:pPr>
            <w:r>
              <w:rPr>
                <w:rFonts w:hint="eastAsia" w:ascii="仿宋_GB2312" w:hAnsi="Times New Roman" w:eastAsia="仿宋_GB2312" w:cs="仿宋_GB2312"/>
                <w:color w:val="000000"/>
                <w:kern w:val="0"/>
                <w:sz w:val="32"/>
                <w:szCs w:val="32"/>
                <w:lang w:val="en-US" w:eastAsia="zh-CN" w:bidi="ar"/>
              </w:rPr>
              <w:t>预防兽医学</w:t>
            </w:r>
          </w:p>
        </w:tc>
      </w:tr>
      <w:tr w14:paraId="33D7B46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3" w:hRule="atLeast"/>
        </w:trPr>
        <w:tc>
          <w:tcPr>
            <w:tcW w:w="105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5DEB821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40" w:lineRule="exact"/>
              <w:ind w:left="0" w:right="0"/>
              <w:jc w:val="center"/>
              <w:textAlignment w:val="top"/>
              <w:rPr>
                <w:color w:val="000000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32"/>
                <w:szCs w:val="32"/>
                <w:lang w:val="en-US" w:eastAsia="zh-CN" w:bidi="ar"/>
              </w:rPr>
              <w:t>43</w:t>
            </w:r>
          </w:p>
        </w:tc>
        <w:tc>
          <w:tcPr>
            <w:tcW w:w="763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7C8E9EC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40" w:lineRule="exact"/>
              <w:ind w:left="0" w:right="0"/>
              <w:jc w:val="left"/>
              <w:textAlignment w:val="top"/>
              <w:rPr>
                <w:color w:val="000000"/>
              </w:rPr>
            </w:pPr>
            <w:r>
              <w:rPr>
                <w:rFonts w:hint="eastAsia" w:ascii="仿宋_GB2312" w:hAnsi="Times New Roman" w:eastAsia="仿宋_GB2312" w:cs="仿宋_GB2312"/>
                <w:color w:val="000000"/>
                <w:kern w:val="0"/>
                <w:sz w:val="32"/>
                <w:szCs w:val="32"/>
                <w:lang w:val="en-US" w:eastAsia="zh-CN" w:bidi="ar"/>
              </w:rPr>
              <w:t>中兽药学</w:t>
            </w:r>
          </w:p>
        </w:tc>
      </w:tr>
      <w:tr w14:paraId="2E5449D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3" w:hRule="atLeast"/>
        </w:trPr>
        <w:tc>
          <w:tcPr>
            <w:tcW w:w="105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1166E71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40" w:lineRule="exact"/>
              <w:ind w:left="0" w:right="0"/>
              <w:jc w:val="center"/>
              <w:textAlignment w:val="top"/>
              <w:rPr>
                <w:color w:val="000000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32"/>
                <w:szCs w:val="32"/>
                <w:lang w:val="en-US" w:eastAsia="zh-CN" w:bidi="ar"/>
              </w:rPr>
              <w:t>44</w:t>
            </w:r>
          </w:p>
        </w:tc>
        <w:tc>
          <w:tcPr>
            <w:tcW w:w="763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13FE45A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40" w:lineRule="exact"/>
              <w:ind w:left="0" w:right="0"/>
              <w:jc w:val="left"/>
              <w:textAlignment w:val="top"/>
              <w:rPr>
                <w:color w:val="000000"/>
              </w:rPr>
            </w:pPr>
            <w:r>
              <w:rPr>
                <w:rFonts w:hint="eastAsia" w:ascii="仿宋_GB2312" w:hAnsi="Times New Roman" w:eastAsia="仿宋_GB2312" w:cs="仿宋_GB2312"/>
                <w:color w:val="000000"/>
                <w:kern w:val="0"/>
                <w:sz w:val="32"/>
                <w:szCs w:val="32"/>
                <w:lang w:val="en-US" w:eastAsia="zh-CN" w:bidi="ar"/>
              </w:rPr>
              <w:t>中兽医学</w:t>
            </w:r>
          </w:p>
        </w:tc>
      </w:tr>
    </w:tbl>
    <w:p w14:paraId="75A50889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440" w:lineRule="exact"/>
        <w:ind w:left="0" w:right="0"/>
        <w:jc w:val="left"/>
        <w:textAlignment w:val="center"/>
        <w:rPr>
          <w:rFonts w:hint="eastAsia" w:ascii="黑体" w:hAnsi="宋体" w:eastAsia="黑体" w:cs="黑体"/>
          <w:color w:val="000000"/>
          <w:kern w:val="0"/>
          <w:sz w:val="32"/>
          <w:szCs w:val="32"/>
          <w:lang w:val="en-US" w:eastAsia="zh-CN" w:bidi="ar"/>
        </w:rPr>
      </w:pPr>
      <w:r>
        <w:rPr>
          <w:rFonts w:hint="eastAsia" w:ascii="黑体" w:hAnsi="宋体" w:eastAsia="黑体" w:cs="黑体"/>
          <w:color w:val="000000"/>
          <w:kern w:val="0"/>
          <w:sz w:val="32"/>
          <w:szCs w:val="32"/>
          <w:lang w:val="en-US" w:eastAsia="zh-CN" w:bidi="ar"/>
        </w:rPr>
        <w:t>二、本科专业（</w:t>
      </w:r>
      <w:r>
        <w:rPr>
          <w:rFonts w:hint="default" w:ascii="黑体" w:hAnsi="宋体" w:eastAsia="黑体" w:cs="黑体"/>
          <w:color w:val="000000"/>
          <w:kern w:val="0"/>
          <w:sz w:val="32"/>
          <w:szCs w:val="32"/>
          <w:lang w:val="en-US" w:eastAsia="zh-CN" w:bidi="ar"/>
        </w:rPr>
        <w:t>16</w:t>
      </w:r>
      <w:r>
        <w:rPr>
          <w:rFonts w:hint="eastAsia" w:ascii="黑体" w:hAnsi="宋体" w:eastAsia="黑体" w:cs="黑体"/>
          <w:color w:val="000000"/>
          <w:kern w:val="0"/>
          <w:sz w:val="32"/>
          <w:szCs w:val="32"/>
          <w:lang w:val="en-US" w:eastAsia="zh-CN" w:bidi="ar"/>
        </w:rPr>
        <w:t>个）</w:t>
      </w:r>
    </w:p>
    <w:tbl>
      <w:tblPr>
        <w:tblStyle w:val="2"/>
        <w:tblW w:w="8659" w:type="dxa"/>
        <w:tblInd w:w="91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autofit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1052"/>
        <w:gridCol w:w="7607"/>
      </w:tblGrid>
      <w:tr w14:paraId="2945314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65" w:hRule="atLeast"/>
        </w:trPr>
        <w:tc>
          <w:tcPr>
            <w:tcW w:w="10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012B77D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40" w:lineRule="exact"/>
              <w:ind w:left="0" w:right="0"/>
              <w:jc w:val="center"/>
              <w:textAlignment w:val="top"/>
              <w:rPr>
                <w:color w:val="000000"/>
              </w:rPr>
            </w:pPr>
            <w:r>
              <w:rPr>
                <w:rFonts w:hint="eastAsia" w:ascii="仿宋_GB2312" w:hAnsi="Calibri" w:eastAsia="仿宋_GB2312" w:cs="仿宋_GB2312"/>
                <w:b/>
                <w:bCs/>
                <w:color w:val="000000"/>
                <w:kern w:val="0"/>
                <w:sz w:val="32"/>
                <w:szCs w:val="32"/>
                <w:lang w:val="en-US" w:eastAsia="zh-CN" w:bidi="ar"/>
              </w:rPr>
              <w:t>序号</w:t>
            </w:r>
          </w:p>
        </w:tc>
        <w:tc>
          <w:tcPr>
            <w:tcW w:w="760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4A72FB2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40" w:lineRule="exact"/>
              <w:ind w:left="0" w:right="0"/>
              <w:jc w:val="center"/>
              <w:textAlignment w:val="top"/>
              <w:rPr>
                <w:color w:val="000000"/>
              </w:rPr>
            </w:pPr>
            <w:r>
              <w:rPr>
                <w:rFonts w:hint="eastAsia" w:ascii="仿宋_GB2312" w:hAnsi="Calibri" w:eastAsia="仿宋_GB2312" w:cs="仿宋_GB2312"/>
                <w:b/>
                <w:bCs/>
                <w:color w:val="000000"/>
                <w:kern w:val="0"/>
                <w:sz w:val="32"/>
                <w:szCs w:val="32"/>
                <w:lang w:val="en-US" w:eastAsia="zh-CN" w:bidi="ar"/>
              </w:rPr>
              <w:t>专业名称</w:t>
            </w:r>
          </w:p>
        </w:tc>
      </w:tr>
      <w:tr w14:paraId="4195FA1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65" w:hRule="atLeast"/>
        </w:trPr>
        <w:tc>
          <w:tcPr>
            <w:tcW w:w="1052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7B54724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40" w:lineRule="exact"/>
              <w:ind w:left="0" w:right="0"/>
              <w:jc w:val="center"/>
              <w:textAlignment w:val="top"/>
              <w:rPr>
                <w:color w:val="000000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32"/>
                <w:szCs w:val="32"/>
                <w:lang w:val="en-US" w:eastAsia="zh-CN" w:bidi="ar"/>
              </w:rPr>
              <w:t>1</w:t>
            </w:r>
          </w:p>
        </w:tc>
        <w:tc>
          <w:tcPr>
            <w:tcW w:w="7607" w:type="dxa"/>
            <w:tcBorders>
              <w:top w:val="single" w:color="auto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3F08E1E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40" w:lineRule="exact"/>
              <w:ind w:left="0" w:right="0"/>
              <w:jc w:val="left"/>
              <w:textAlignment w:val="top"/>
              <w:rPr>
                <w:color w:val="000000"/>
              </w:rPr>
            </w:pPr>
            <w:r>
              <w:rPr>
                <w:rFonts w:hint="eastAsia" w:ascii="仿宋_GB2312" w:hAnsi="Times New Roman" w:eastAsia="仿宋_GB2312" w:cs="仿宋_GB2312"/>
                <w:color w:val="000000"/>
                <w:kern w:val="0"/>
                <w:sz w:val="32"/>
                <w:szCs w:val="32"/>
                <w:lang w:val="en-US" w:eastAsia="zh-CN" w:bidi="ar"/>
              </w:rPr>
              <w:t>畜牧兽医</w:t>
            </w:r>
          </w:p>
        </w:tc>
      </w:tr>
      <w:tr w14:paraId="2078A03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65" w:hRule="atLeast"/>
        </w:trPr>
        <w:tc>
          <w:tcPr>
            <w:tcW w:w="10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71262FA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40" w:lineRule="exact"/>
              <w:ind w:left="0" w:right="0"/>
              <w:jc w:val="center"/>
              <w:textAlignment w:val="top"/>
              <w:rPr>
                <w:color w:val="000000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32"/>
                <w:szCs w:val="32"/>
                <w:lang w:val="en-US" w:eastAsia="zh-CN" w:bidi="ar"/>
              </w:rPr>
              <w:t>2</w:t>
            </w:r>
          </w:p>
        </w:tc>
        <w:tc>
          <w:tcPr>
            <w:tcW w:w="7607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0C17367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40" w:lineRule="exact"/>
              <w:ind w:left="0" w:right="0"/>
              <w:jc w:val="left"/>
              <w:textAlignment w:val="top"/>
              <w:rPr>
                <w:color w:val="000000"/>
              </w:rPr>
            </w:pPr>
            <w:r>
              <w:rPr>
                <w:rFonts w:hint="eastAsia" w:ascii="仿宋_GB2312" w:hAnsi="Times New Roman" w:eastAsia="仿宋_GB2312" w:cs="仿宋_GB2312"/>
                <w:color w:val="000000"/>
                <w:kern w:val="0"/>
                <w:sz w:val="32"/>
                <w:szCs w:val="32"/>
                <w:lang w:val="en-US" w:eastAsia="zh-CN" w:bidi="ar"/>
              </w:rPr>
              <w:t>畜牧兽医与管理</w:t>
            </w:r>
          </w:p>
        </w:tc>
      </w:tr>
      <w:tr w14:paraId="15ECBC3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65" w:hRule="atLeast"/>
        </w:trPr>
        <w:tc>
          <w:tcPr>
            <w:tcW w:w="10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1D922BE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40" w:lineRule="exact"/>
              <w:ind w:left="0" w:right="0"/>
              <w:jc w:val="center"/>
              <w:textAlignment w:val="top"/>
              <w:rPr>
                <w:color w:val="000000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32"/>
                <w:szCs w:val="32"/>
                <w:lang w:val="en-US" w:eastAsia="zh-CN" w:bidi="ar"/>
              </w:rPr>
              <w:t>3</w:t>
            </w:r>
          </w:p>
        </w:tc>
        <w:tc>
          <w:tcPr>
            <w:tcW w:w="7607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69A5C1E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40" w:lineRule="exact"/>
              <w:ind w:left="0" w:right="0"/>
              <w:jc w:val="left"/>
              <w:textAlignment w:val="top"/>
              <w:rPr>
                <w:color w:val="000000"/>
              </w:rPr>
            </w:pPr>
            <w:r>
              <w:rPr>
                <w:rFonts w:hint="eastAsia" w:ascii="仿宋_GB2312" w:hAnsi="Times New Roman" w:eastAsia="仿宋_GB2312" w:cs="仿宋_GB2312"/>
                <w:color w:val="000000"/>
                <w:kern w:val="0"/>
                <w:sz w:val="32"/>
                <w:szCs w:val="32"/>
                <w:lang w:val="en-US" w:eastAsia="zh-CN" w:bidi="ar"/>
              </w:rPr>
              <w:t>动物防疫与检疫</w:t>
            </w:r>
          </w:p>
        </w:tc>
      </w:tr>
      <w:tr w14:paraId="2B8F5DC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65" w:hRule="atLeast"/>
        </w:trPr>
        <w:tc>
          <w:tcPr>
            <w:tcW w:w="10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3777C0B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40" w:lineRule="exact"/>
              <w:ind w:left="0" w:right="0"/>
              <w:jc w:val="center"/>
              <w:textAlignment w:val="top"/>
              <w:rPr>
                <w:color w:val="000000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32"/>
                <w:szCs w:val="32"/>
                <w:lang w:val="en-US" w:eastAsia="zh-CN" w:bidi="ar"/>
              </w:rPr>
              <w:t>4</w:t>
            </w:r>
          </w:p>
        </w:tc>
        <w:tc>
          <w:tcPr>
            <w:tcW w:w="7607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5B379D6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40" w:lineRule="exact"/>
              <w:ind w:left="0" w:right="0"/>
              <w:jc w:val="left"/>
              <w:textAlignment w:val="top"/>
              <w:rPr>
                <w:color w:val="000000"/>
              </w:rPr>
            </w:pPr>
            <w:r>
              <w:rPr>
                <w:rFonts w:hint="eastAsia" w:ascii="仿宋_GB2312" w:hAnsi="Times New Roman" w:eastAsia="仿宋_GB2312" w:cs="仿宋_GB2312"/>
                <w:color w:val="000000"/>
                <w:kern w:val="0"/>
                <w:sz w:val="32"/>
                <w:szCs w:val="32"/>
                <w:lang w:val="en-US" w:eastAsia="zh-CN" w:bidi="ar"/>
              </w:rPr>
              <w:t>动物检疫与食品检验</w:t>
            </w:r>
          </w:p>
        </w:tc>
      </w:tr>
      <w:tr w14:paraId="40AD394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65" w:hRule="atLeast"/>
        </w:trPr>
        <w:tc>
          <w:tcPr>
            <w:tcW w:w="10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6A53613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40" w:lineRule="exact"/>
              <w:ind w:left="0" w:right="0"/>
              <w:jc w:val="center"/>
              <w:textAlignment w:val="top"/>
              <w:rPr>
                <w:color w:val="000000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32"/>
                <w:szCs w:val="32"/>
                <w:lang w:val="en-US" w:eastAsia="zh-CN" w:bidi="ar"/>
              </w:rPr>
              <w:t>5</w:t>
            </w:r>
          </w:p>
        </w:tc>
        <w:tc>
          <w:tcPr>
            <w:tcW w:w="7607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56E321C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40" w:lineRule="exact"/>
              <w:ind w:left="0" w:right="0"/>
              <w:jc w:val="left"/>
              <w:textAlignment w:val="top"/>
              <w:rPr>
                <w:color w:val="000000"/>
              </w:rPr>
            </w:pPr>
            <w:r>
              <w:rPr>
                <w:rFonts w:hint="eastAsia" w:ascii="仿宋_GB2312" w:hAnsi="Times New Roman" w:eastAsia="仿宋_GB2312" w:cs="仿宋_GB2312"/>
                <w:color w:val="000000"/>
                <w:kern w:val="0"/>
                <w:sz w:val="32"/>
                <w:szCs w:val="32"/>
                <w:lang w:val="en-US" w:eastAsia="zh-CN" w:bidi="ar"/>
              </w:rPr>
              <w:t>动物科学与动物医学</w:t>
            </w:r>
          </w:p>
        </w:tc>
      </w:tr>
      <w:tr w14:paraId="25F3122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65" w:hRule="atLeast"/>
        </w:trPr>
        <w:tc>
          <w:tcPr>
            <w:tcW w:w="10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2740D1F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40" w:lineRule="exact"/>
              <w:ind w:left="0" w:right="0"/>
              <w:jc w:val="center"/>
              <w:textAlignment w:val="top"/>
              <w:rPr>
                <w:color w:val="000000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32"/>
                <w:szCs w:val="32"/>
                <w:lang w:val="en-US" w:eastAsia="zh-CN" w:bidi="ar"/>
              </w:rPr>
              <w:t>6</w:t>
            </w:r>
          </w:p>
        </w:tc>
        <w:tc>
          <w:tcPr>
            <w:tcW w:w="7607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32BF4FC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40" w:lineRule="exact"/>
              <w:ind w:left="0" w:right="0"/>
              <w:jc w:val="left"/>
              <w:textAlignment w:val="top"/>
              <w:rPr>
                <w:color w:val="000000"/>
              </w:rPr>
            </w:pPr>
            <w:r>
              <w:rPr>
                <w:rFonts w:hint="eastAsia" w:ascii="仿宋_GB2312" w:hAnsi="Times New Roman" w:eastAsia="仿宋_GB2312" w:cs="仿宋_GB2312"/>
                <w:color w:val="000000"/>
                <w:kern w:val="0"/>
                <w:sz w:val="32"/>
                <w:szCs w:val="32"/>
                <w:lang w:val="en-US" w:eastAsia="zh-CN" w:bidi="ar"/>
              </w:rPr>
              <w:t>动物生物技术</w:t>
            </w:r>
          </w:p>
        </w:tc>
      </w:tr>
      <w:tr w14:paraId="7CA49D9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65" w:hRule="atLeast"/>
        </w:trPr>
        <w:tc>
          <w:tcPr>
            <w:tcW w:w="10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7D81BC8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40" w:lineRule="exact"/>
              <w:ind w:left="0" w:right="0"/>
              <w:jc w:val="center"/>
              <w:textAlignment w:val="top"/>
              <w:rPr>
                <w:color w:val="000000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32"/>
                <w:szCs w:val="32"/>
                <w:lang w:val="en-US" w:eastAsia="zh-CN" w:bidi="ar"/>
              </w:rPr>
              <w:t>7</w:t>
            </w:r>
          </w:p>
        </w:tc>
        <w:tc>
          <w:tcPr>
            <w:tcW w:w="7607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2D593A3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40" w:lineRule="exact"/>
              <w:ind w:left="0" w:right="0"/>
              <w:jc w:val="left"/>
              <w:textAlignment w:val="top"/>
              <w:rPr>
                <w:color w:val="000000"/>
              </w:rPr>
            </w:pPr>
            <w:r>
              <w:rPr>
                <w:rFonts w:hint="eastAsia" w:ascii="仿宋_GB2312" w:hAnsi="Times New Roman" w:eastAsia="仿宋_GB2312" w:cs="仿宋_GB2312"/>
                <w:color w:val="000000"/>
                <w:kern w:val="0"/>
                <w:sz w:val="32"/>
                <w:szCs w:val="32"/>
                <w:lang w:val="en-US" w:eastAsia="zh-CN" w:bidi="ar"/>
              </w:rPr>
              <w:t>动物药学</w:t>
            </w:r>
          </w:p>
        </w:tc>
      </w:tr>
      <w:tr w14:paraId="401BB00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65" w:hRule="atLeast"/>
        </w:trPr>
        <w:tc>
          <w:tcPr>
            <w:tcW w:w="10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0BEDE8F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40" w:lineRule="exact"/>
              <w:ind w:left="0" w:right="0"/>
              <w:jc w:val="center"/>
              <w:textAlignment w:val="top"/>
              <w:rPr>
                <w:color w:val="000000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32"/>
                <w:szCs w:val="32"/>
                <w:lang w:val="en-US" w:eastAsia="zh-CN" w:bidi="ar"/>
              </w:rPr>
              <w:t>8</w:t>
            </w:r>
          </w:p>
        </w:tc>
        <w:tc>
          <w:tcPr>
            <w:tcW w:w="7607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0E8A226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40" w:lineRule="exact"/>
              <w:ind w:left="0" w:right="0"/>
              <w:jc w:val="left"/>
              <w:textAlignment w:val="top"/>
              <w:rPr>
                <w:color w:val="000000"/>
              </w:rPr>
            </w:pPr>
            <w:r>
              <w:rPr>
                <w:rFonts w:hint="eastAsia" w:ascii="仿宋_GB2312" w:hAnsi="Times New Roman" w:eastAsia="仿宋_GB2312" w:cs="仿宋_GB2312"/>
                <w:color w:val="000000"/>
                <w:kern w:val="0"/>
                <w:sz w:val="32"/>
                <w:szCs w:val="32"/>
                <w:lang w:val="en-US" w:eastAsia="zh-CN" w:bidi="ar"/>
              </w:rPr>
              <w:t>动物医学</w:t>
            </w:r>
          </w:p>
        </w:tc>
      </w:tr>
      <w:tr w14:paraId="2B3604E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65" w:hRule="atLeast"/>
        </w:trPr>
        <w:tc>
          <w:tcPr>
            <w:tcW w:w="10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6187229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40" w:lineRule="exact"/>
              <w:ind w:left="0" w:right="0"/>
              <w:jc w:val="center"/>
              <w:textAlignment w:val="top"/>
              <w:rPr>
                <w:color w:val="000000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32"/>
                <w:szCs w:val="32"/>
                <w:lang w:val="en-US" w:eastAsia="zh-CN" w:bidi="ar"/>
              </w:rPr>
              <w:t>9</w:t>
            </w:r>
          </w:p>
        </w:tc>
        <w:tc>
          <w:tcPr>
            <w:tcW w:w="7607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1DE9B83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40" w:lineRule="exact"/>
              <w:ind w:left="0" w:right="0"/>
              <w:jc w:val="left"/>
              <w:textAlignment w:val="top"/>
              <w:rPr>
                <w:color w:val="000000"/>
              </w:rPr>
            </w:pPr>
            <w:r>
              <w:rPr>
                <w:rFonts w:hint="eastAsia" w:ascii="仿宋_GB2312" w:hAnsi="Times New Roman" w:eastAsia="仿宋_GB2312" w:cs="仿宋_GB2312"/>
                <w:color w:val="000000"/>
                <w:kern w:val="0"/>
                <w:sz w:val="32"/>
                <w:szCs w:val="32"/>
                <w:lang w:val="en-US" w:eastAsia="zh-CN" w:bidi="ar"/>
              </w:rPr>
              <w:t>动植物检疫</w:t>
            </w:r>
          </w:p>
        </w:tc>
      </w:tr>
      <w:tr w14:paraId="6F28125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65" w:hRule="atLeast"/>
        </w:trPr>
        <w:tc>
          <w:tcPr>
            <w:tcW w:w="10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0064429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40" w:lineRule="exact"/>
              <w:ind w:left="0" w:right="0"/>
              <w:jc w:val="center"/>
              <w:textAlignment w:val="top"/>
              <w:rPr>
                <w:color w:val="000000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32"/>
                <w:szCs w:val="32"/>
                <w:lang w:val="en-US" w:eastAsia="zh-CN" w:bidi="ar"/>
              </w:rPr>
              <w:t>10</w:t>
            </w:r>
          </w:p>
        </w:tc>
        <w:tc>
          <w:tcPr>
            <w:tcW w:w="7607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394C4A4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40" w:lineRule="exact"/>
              <w:ind w:left="0" w:right="0"/>
              <w:jc w:val="left"/>
              <w:textAlignment w:val="top"/>
              <w:rPr>
                <w:color w:val="000000"/>
              </w:rPr>
            </w:pPr>
            <w:r>
              <w:rPr>
                <w:rFonts w:hint="eastAsia" w:ascii="仿宋_GB2312" w:hAnsi="Times New Roman" w:eastAsia="仿宋_GB2312" w:cs="仿宋_GB2312"/>
                <w:color w:val="000000"/>
                <w:kern w:val="0"/>
                <w:sz w:val="32"/>
                <w:szCs w:val="32"/>
                <w:lang w:val="en-US" w:eastAsia="zh-CN" w:bidi="ar"/>
              </w:rPr>
              <w:t>兽医</w:t>
            </w:r>
          </w:p>
        </w:tc>
      </w:tr>
      <w:tr w14:paraId="616BB16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65" w:hRule="atLeast"/>
        </w:trPr>
        <w:tc>
          <w:tcPr>
            <w:tcW w:w="10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4473A3A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40" w:lineRule="exact"/>
              <w:ind w:left="0" w:right="0"/>
              <w:jc w:val="center"/>
              <w:textAlignment w:val="top"/>
              <w:rPr>
                <w:color w:val="000000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32"/>
                <w:szCs w:val="32"/>
                <w:lang w:val="en-US" w:eastAsia="zh-CN" w:bidi="ar"/>
              </w:rPr>
              <w:t>11</w:t>
            </w:r>
          </w:p>
        </w:tc>
        <w:tc>
          <w:tcPr>
            <w:tcW w:w="7607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4799D95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40" w:lineRule="exact"/>
              <w:ind w:left="0" w:right="0"/>
              <w:jc w:val="left"/>
              <w:textAlignment w:val="top"/>
              <w:rPr>
                <w:color w:val="000000"/>
              </w:rPr>
            </w:pPr>
            <w:r>
              <w:rPr>
                <w:rFonts w:hint="eastAsia" w:ascii="仿宋_GB2312" w:hAnsi="Times New Roman" w:eastAsia="仿宋_GB2312" w:cs="仿宋_GB2312"/>
                <w:color w:val="000000"/>
                <w:kern w:val="0"/>
                <w:sz w:val="32"/>
                <w:szCs w:val="32"/>
                <w:lang w:val="en-US" w:eastAsia="zh-CN" w:bidi="ar"/>
              </w:rPr>
              <w:t>兽医公共卫生</w:t>
            </w:r>
          </w:p>
        </w:tc>
      </w:tr>
      <w:tr w14:paraId="36FBF72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65" w:hRule="atLeast"/>
        </w:trPr>
        <w:tc>
          <w:tcPr>
            <w:tcW w:w="10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74539A7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40" w:lineRule="exact"/>
              <w:ind w:left="0" w:right="0"/>
              <w:jc w:val="center"/>
              <w:textAlignment w:val="top"/>
              <w:rPr>
                <w:color w:val="000000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32"/>
                <w:szCs w:val="32"/>
                <w:lang w:val="en-US" w:eastAsia="zh-CN" w:bidi="ar"/>
              </w:rPr>
              <w:t>12</w:t>
            </w:r>
          </w:p>
        </w:tc>
        <w:tc>
          <w:tcPr>
            <w:tcW w:w="7607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65D8CA6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40" w:lineRule="exact"/>
              <w:ind w:left="0" w:right="0"/>
              <w:jc w:val="left"/>
              <w:textAlignment w:val="top"/>
              <w:rPr>
                <w:color w:val="000000"/>
              </w:rPr>
            </w:pPr>
            <w:r>
              <w:rPr>
                <w:rFonts w:hint="eastAsia" w:ascii="仿宋_GB2312" w:hAnsi="Times New Roman" w:eastAsia="仿宋_GB2312" w:cs="仿宋_GB2312"/>
                <w:color w:val="000000"/>
                <w:kern w:val="0"/>
                <w:sz w:val="32"/>
                <w:szCs w:val="32"/>
                <w:lang w:val="en-US" w:eastAsia="zh-CN" w:bidi="ar"/>
              </w:rPr>
              <w:t>实验动物</w:t>
            </w:r>
          </w:p>
        </w:tc>
      </w:tr>
      <w:tr w14:paraId="3607BF3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65" w:hRule="atLeast"/>
        </w:trPr>
        <w:tc>
          <w:tcPr>
            <w:tcW w:w="10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0F5C0A5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40" w:lineRule="exact"/>
              <w:ind w:left="0" w:right="0"/>
              <w:jc w:val="center"/>
              <w:textAlignment w:val="top"/>
              <w:rPr>
                <w:color w:val="000000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32"/>
                <w:szCs w:val="32"/>
                <w:lang w:val="en-US" w:eastAsia="zh-CN" w:bidi="ar"/>
              </w:rPr>
              <w:t>13</w:t>
            </w:r>
          </w:p>
        </w:tc>
        <w:tc>
          <w:tcPr>
            <w:tcW w:w="7607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654CDA8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40" w:lineRule="exact"/>
              <w:ind w:left="0" w:right="0"/>
              <w:jc w:val="left"/>
              <w:textAlignment w:val="top"/>
              <w:rPr>
                <w:color w:val="000000"/>
              </w:rPr>
            </w:pPr>
            <w:r>
              <w:rPr>
                <w:rFonts w:hint="eastAsia" w:ascii="仿宋_GB2312" w:hAnsi="Times New Roman" w:eastAsia="仿宋_GB2312" w:cs="仿宋_GB2312"/>
                <w:color w:val="000000"/>
                <w:kern w:val="0"/>
                <w:sz w:val="32"/>
                <w:szCs w:val="32"/>
                <w:lang w:val="en-US" w:eastAsia="zh-CN" w:bidi="ar"/>
              </w:rPr>
              <w:t>实验动物学</w:t>
            </w:r>
          </w:p>
        </w:tc>
      </w:tr>
      <w:tr w14:paraId="0DAABDA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65" w:hRule="atLeast"/>
        </w:trPr>
        <w:tc>
          <w:tcPr>
            <w:tcW w:w="10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2BE115C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40" w:lineRule="exact"/>
              <w:ind w:left="0" w:right="0"/>
              <w:jc w:val="center"/>
              <w:textAlignment w:val="top"/>
              <w:rPr>
                <w:color w:val="000000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32"/>
                <w:szCs w:val="32"/>
                <w:lang w:val="en-US" w:eastAsia="zh-CN" w:bidi="ar"/>
              </w:rPr>
              <w:t>14</w:t>
            </w:r>
          </w:p>
        </w:tc>
        <w:tc>
          <w:tcPr>
            <w:tcW w:w="7607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3373F8B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40" w:lineRule="exact"/>
              <w:ind w:left="0" w:right="0"/>
              <w:jc w:val="left"/>
              <w:textAlignment w:val="top"/>
              <w:rPr>
                <w:color w:val="000000"/>
              </w:rPr>
            </w:pPr>
            <w:r>
              <w:rPr>
                <w:rFonts w:hint="eastAsia" w:ascii="仿宋_GB2312" w:hAnsi="Times New Roman" w:eastAsia="仿宋_GB2312" w:cs="仿宋_GB2312"/>
                <w:color w:val="000000"/>
                <w:kern w:val="0"/>
                <w:sz w:val="32"/>
                <w:szCs w:val="32"/>
                <w:lang w:val="en-US" w:eastAsia="zh-CN" w:bidi="ar"/>
              </w:rPr>
              <w:t>中兽医</w:t>
            </w:r>
          </w:p>
        </w:tc>
      </w:tr>
      <w:tr w14:paraId="0FF4427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65" w:hRule="atLeast"/>
        </w:trPr>
        <w:tc>
          <w:tcPr>
            <w:tcW w:w="10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19F13BC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40" w:lineRule="exact"/>
              <w:ind w:left="0" w:right="0"/>
              <w:jc w:val="center"/>
              <w:textAlignment w:val="top"/>
              <w:rPr>
                <w:color w:val="000000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32"/>
                <w:szCs w:val="32"/>
                <w:lang w:val="en-US" w:eastAsia="zh-CN" w:bidi="ar"/>
              </w:rPr>
              <w:t>15</w:t>
            </w:r>
          </w:p>
        </w:tc>
        <w:tc>
          <w:tcPr>
            <w:tcW w:w="7607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306B487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40" w:lineRule="exact"/>
              <w:ind w:left="0" w:right="0"/>
              <w:jc w:val="left"/>
              <w:textAlignment w:val="top"/>
              <w:rPr>
                <w:color w:val="000000"/>
              </w:rPr>
            </w:pPr>
            <w:r>
              <w:rPr>
                <w:rFonts w:hint="eastAsia" w:ascii="仿宋_GB2312" w:hAnsi="Times New Roman" w:eastAsia="仿宋_GB2312" w:cs="仿宋_GB2312"/>
                <w:color w:val="000000"/>
                <w:kern w:val="0"/>
                <w:sz w:val="32"/>
                <w:szCs w:val="32"/>
                <w:lang w:val="en-US" w:eastAsia="zh-CN" w:bidi="ar"/>
              </w:rPr>
              <w:t>中兽医学</w:t>
            </w:r>
          </w:p>
        </w:tc>
      </w:tr>
      <w:tr w14:paraId="53406CF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65" w:hRule="atLeast"/>
        </w:trPr>
        <w:tc>
          <w:tcPr>
            <w:tcW w:w="10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0C3BB27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40" w:lineRule="exact"/>
              <w:ind w:left="0" w:right="0"/>
              <w:jc w:val="center"/>
              <w:textAlignment w:val="top"/>
              <w:rPr>
                <w:color w:val="000000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32"/>
                <w:szCs w:val="32"/>
                <w:lang w:val="en-US" w:eastAsia="zh-CN" w:bidi="ar"/>
              </w:rPr>
              <w:t>16</w:t>
            </w:r>
          </w:p>
        </w:tc>
        <w:tc>
          <w:tcPr>
            <w:tcW w:w="7607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18587A0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40" w:lineRule="exact"/>
              <w:ind w:left="0" w:right="0"/>
              <w:jc w:val="left"/>
              <w:textAlignment w:val="top"/>
              <w:rPr>
                <w:color w:val="000000"/>
              </w:rPr>
            </w:pPr>
            <w:r>
              <w:rPr>
                <w:rFonts w:hint="eastAsia" w:ascii="仿宋_GB2312" w:hAnsi="Times New Roman" w:eastAsia="仿宋_GB2312" w:cs="仿宋_GB2312"/>
                <w:color w:val="000000"/>
                <w:kern w:val="0"/>
                <w:sz w:val="32"/>
                <w:szCs w:val="32"/>
                <w:lang w:val="en-US" w:eastAsia="zh-CN" w:bidi="ar"/>
              </w:rPr>
              <w:t>宠物医疗</w:t>
            </w:r>
          </w:p>
        </w:tc>
      </w:tr>
      <w:tr w14:paraId="1E793ED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17" w:hRule="atLeast"/>
        </w:trPr>
        <w:tc>
          <w:tcPr>
            <w:tcW w:w="8659" w:type="dxa"/>
            <w:gridSpan w:val="2"/>
            <w:tcBorders>
              <w:top w:val="nil"/>
              <w:left w:val="nil"/>
              <w:bottom w:val="single" w:color="000000" w:sz="4" w:space="0"/>
              <w:right w:val="nil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4D9478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40" w:lineRule="exact"/>
              <w:ind w:left="0" w:right="0"/>
              <w:jc w:val="left"/>
              <w:textAlignment w:val="center"/>
              <w:rPr>
                <w:color w:val="000000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32"/>
                <w:szCs w:val="32"/>
                <w:lang w:val="en-US" w:eastAsia="zh-CN" w:bidi="ar"/>
              </w:rPr>
              <w:t>三、专科专业（</w:t>
            </w: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32"/>
                <w:szCs w:val="32"/>
                <w:lang w:val="en-US" w:eastAsia="zh-CN" w:bidi="ar"/>
              </w:rPr>
              <w:t>27</w:t>
            </w:r>
            <w:r>
              <w:rPr>
                <w:rFonts w:hint="eastAsia" w:ascii="黑体" w:hAnsi="宋体" w:eastAsia="黑体" w:cs="黑体"/>
                <w:color w:val="000000"/>
                <w:kern w:val="0"/>
                <w:sz w:val="32"/>
                <w:szCs w:val="32"/>
                <w:lang w:val="en-US" w:eastAsia="zh-CN" w:bidi="ar"/>
              </w:rPr>
              <w:t>个）</w:t>
            </w:r>
          </w:p>
        </w:tc>
      </w:tr>
      <w:tr w14:paraId="0EC13BA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65" w:hRule="atLeast"/>
        </w:trPr>
        <w:tc>
          <w:tcPr>
            <w:tcW w:w="10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34F5B9B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40" w:lineRule="exact"/>
              <w:ind w:left="0" w:right="0"/>
              <w:jc w:val="center"/>
              <w:textAlignment w:val="top"/>
              <w:rPr>
                <w:color w:val="000000"/>
              </w:rPr>
            </w:pPr>
            <w:r>
              <w:rPr>
                <w:rFonts w:hint="eastAsia" w:ascii="仿宋_GB2312" w:hAnsi="Calibri" w:eastAsia="仿宋_GB2312" w:cs="仿宋_GB2312"/>
                <w:b/>
                <w:bCs/>
                <w:color w:val="000000"/>
                <w:kern w:val="0"/>
                <w:sz w:val="32"/>
                <w:szCs w:val="32"/>
                <w:lang w:val="en-US" w:eastAsia="zh-CN" w:bidi="ar"/>
              </w:rPr>
              <w:t>序号</w:t>
            </w:r>
          </w:p>
        </w:tc>
        <w:tc>
          <w:tcPr>
            <w:tcW w:w="7607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0541133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40" w:lineRule="exact"/>
              <w:ind w:left="0" w:right="0"/>
              <w:jc w:val="center"/>
              <w:textAlignment w:val="top"/>
              <w:rPr>
                <w:color w:val="000000"/>
              </w:rPr>
            </w:pPr>
            <w:r>
              <w:rPr>
                <w:rFonts w:hint="eastAsia" w:ascii="仿宋_GB2312" w:hAnsi="Calibri" w:eastAsia="仿宋_GB2312" w:cs="仿宋_GB2312"/>
                <w:b/>
                <w:bCs/>
                <w:color w:val="000000"/>
                <w:kern w:val="0"/>
                <w:sz w:val="32"/>
                <w:szCs w:val="32"/>
                <w:lang w:val="en-US" w:eastAsia="zh-CN" w:bidi="ar"/>
              </w:rPr>
              <w:t>专业名称</w:t>
            </w:r>
          </w:p>
        </w:tc>
      </w:tr>
      <w:tr w14:paraId="5C88E26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65" w:hRule="atLeast"/>
        </w:trPr>
        <w:tc>
          <w:tcPr>
            <w:tcW w:w="10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31100CC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40" w:lineRule="exact"/>
              <w:ind w:left="0" w:right="0"/>
              <w:jc w:val="center"/>
              <w:textAlignment w:val="top"/>
              <w:rPr>
                <w:color w:val="000000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32"/>
                <w:szCs w:val="32"/>
                <w:lang w:val="en-US" w:eastAsia="zh-CN" w:bidi="ar"/>
              </w:rPr>
              <w:t>1</w:t>
            </w:r>
          </w:p>
        </w:tc>
        <w:tc>
          <w:tcPr>
            <w:tcW w:w="7607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7FFCDFE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40" w:lineRule="exact"/>
              <w:ind w:left="0" w:right="0"/>
              <w:jc w:val="left"/>
              <w:textAlignment w:val="top"/>
              <w:rPr>
                <w:color w:val="000000"/>
              </w:rPr>
            </w:pPr>
            <w:r>
              <w:rPr>
                <w:rFonts w:hint="eastAsia" w:ascii="仿宋_GB2312" w:hAnsi="Times New Roman" w:eastAsia="仿宋_GB2312" w:cs="仿宋_GB2312"/>
                <w:color w:val="000000"/>
                <w:kern w:val="0"/>
                <w:sz w:val="32"/>
                <w:szCs w:val="32"/>
                <w:lang w:val="en-US" w:eastAsia="zh-CN" w:bidi="ar"/>
              </w:rPr>
              <w:t>草食动物生产与疫病防制</w:t>
            </w:r>
          </w:p>
        </w:tc>
      </w:tr>
      <w:tr w14:paraId="6521324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65" w:hRule="atLeast"/>
        </w:trPr>
        <w:tc>
          <w:tcPr>
            <w:tcW w:w="10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63B9305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40" w:lineRule="exact"/>
              <w:ind w:left="0" w:right="0"/>
              <w:jc w:val="center"/>
              <w:textAlignment w:val="top"/>
              <w:rPr>
                <w:color w:val="000000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32"/>
                <w:szCs w:val="32"/>
                <w:lang w:val="en-US" w:eastAsia="zh-CN" w:bidi="ar"/>
              </w:rPr>
              <w:t>2</w:t>
            </w:r>
          </w:p>
        </w:tc>
        <w:tc>
          <w:tcPr>
            <w:tcW w:w="7607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3778834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40" w:lineRule="exact"/>
              <w:ind w:left="0" w:right="0"/>
              <w:jc w:val="left"/>
              <w:textAlignment w:val="top"/>
              <w:rPr>
                <w:color w:val="000000"/>
              </w:rPr>
            </w:pPr>
            <w:r>
              <w:rPr>
                <w:rFonts w:hint="eastAsia" w:ascii="仿宋_GB2312" w:hAnsi="Times New Roman" w:eastAsia="仿宋_GB2312" w:cs="仿宋_GB2312"/>
                <w:color w:val="000000"/>
                <w:kern w:val="0"/>
                <w:sz w:val="32"/>
                <w:szCs w:val="32"/>
                <w:lang w:val="en-US" w:eastAsia="zh-CN" w:bidi="ar"/>
              </w:rPr>
              <w:t>宠物临床诊疗技术</w:t>
            </w:r>
          </w:p>
        </w:tc>
      </w:tr>
      <w:tr w14:paraId="00755D0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65" w:hRule="atLeast"/>
        </w:trPr>
        <w:tc>
          <w:tcPr>
            <w:tcW w:w="10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62E5AF7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40" w:lineRule="exact"/>
              <w:ind w:left="0" w:right="0"/>
              <w:jc w:val="center"/>
              <w:textAlignment w:val="top"/>
              <w:rPr>
                <w:color w:val="000000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32"/>
                <w:szCs w:val="32"/>
                <w:lang w:val="en-US" w:eastAsia="zh-CN" w:bidi="ar"/>
              </w:rPr>
              <w:t>3</w:t>
            </w:r>
          </w:p>
        </w:tc>
        <w:tc>
          <w:tcPr>
            <w:tcW w:w="7607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71A6281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40" w:lineRule="exact"/>
              <w:ind w:left="0" w:right="0"/>
              <w:jc w:val="left"/>
              <w:textAlignment w:val="top"/>
              <w:rPr>
                <w:color w:val="000000"/>
              </w:rPr>
            </w:pPr>
            <w:r>
              <w:rPr>
                <w:rFonts w:hint="eastAsia" w:ascii="仿宋_GB2312" w:hAnsi="Times New Roman" w:eastAsia="仿宋_GB2312" w:cs="仿宋_GB2312"/>
                <w:color w:val="000000"/>
                <w:kern w:val="0"/>
                <w:sz w:val="32"/>
                <w:szCs w:val="32"/>
                <w:lang w:val="en-US" w:eastAsia="zh-CN" w:bidi="ar"/>
              </w:rPr>
              <w:t>宠物养护与疫病防治</w:t>
            </w:r>
          </w:p>
        </w:tc>
      </w:tr>
      <w:tr w14:paraId="338FDDF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65" w:hRule="atLeast"/>
        </w:trPr>
        <w:tc>
          <w:tcPr>
            <w:tcW w:w="10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3969FCE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40" w:lineRule="exact"/>
              <w:ind w:left="0" w:right="0"/>
              <w:jc w:val="center"/>
              <w:textAlignment w:val="top"/>
              <w:rPr>
                <w:color w:val="000000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32"/>
                <w:szCs w:val="32"/>
                <w:lang w:val="en-US" w:eastAsia="zh-CN" w:bidi="ar"/>
              </w:rPr>
              <w:t>4</w:t>
            </w:r>
          </w:p>
        </w:tc>
        <w:tc>
          <w:tcPr>
            <w:tcW w:w="7607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777C376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40" w:lineRule="exact"/>
              <w:ind w:left="0" w:right="0"/>
              <w:jc w:val="left"/>
              <w:textAlignment w:val="top"/>
              <w:rPr>
                <w:color w:val="000000"/>
              </w:rPr>
            </w:pPr>
            <w:r>
              <w:rPr>
                <w:rFonts w:hint="eastAsia" w:ascii="仿宋_GB2312" w:hAnsi="Times New Roman" w:eastAsia="仿宋_GB2312" w:cs="仿宋_GB2312"/>
                <w:color w:val="000000"/>
                <w:kern w:val="0"/>
                <w:sz w:val="32"/>
                <w:szCs w:val="32"/>
                <w:lang w:val="en-US" w:eastAsia="zh-CN" w:bidi="ar"/>
              </w:rPr>
              <w:t>宠物药学</w:t>
            </w:r>
          </w:p>
        </w:tc>
      </w:tr>
      <w:tr w14:paraId="5E9FDB4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65" w:hRule="atLeast"/>
        </w:trPr>
        <w:tc>
          <w:tcPr>
            <w:tcW w:w="10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73D09CB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40" w:lineRule="exact"/>
              <w:ind w:left="0" w:right="0"/>
              <w:jc w:val="center"/>
              <w:textAlignment w:val="top"/>
              <w:rPr>
                <w:color w:val="000000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32"/>
                <w:szCs w:val="32"/>
                <w:lang w:val="en-US" w:eastAsia="zh-CN" w:bidi="ar"/>
              </w:rPr>
              <w:t>5</w:t>
            </w:r>
          </w:p>
        </w:tc>
        <w:tc>
          <w:tcPr>
            <w:tcW w:w="7607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2E36D54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40" w:lineRule="exact"/>
              <w:ind w:left="0" w:right="0"/>
              <w:jc w:val="left"/>
              <w:textAlignment w:val="top"/>
              <w:rPr>
                <w:color w:val="000000"/>
              </w:rPr>
            </w:pPr>
            <w:r>
              <w:rPr>
                <w:rFonts w:hint="eastAsia" w:ascii="仿宋_GB2312" w:hAnsi="Times New Roman" w:eastAsia="仿宋_GB2312" w:cs="仿宋_GB2312"/>
                <w:color w:val="000000"/>
                <w:kern w:val="0"/>
                <w:sz w:val="32"/>
                <w:szCs w:val="32"/>
                <w:lang w:val="en-US" w:eastAsia="zh-CN" w:bidi="ar"/>
              </w:rPr>
              <w:t>宠物医疗与保健</w:t>
            </w:r>
          </w:p>
        </w:tc>
      </w:tr>
      <w:tr w14:paraId="615D42D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65" w:hRule="atLeast"/>
        </w:trPr>
        <w:tc>
          <w:tcPr>
            <w:tcW w:w="10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66F4E13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40" w:lineRule="exact"/>
              <w:ind w:left="0" w:right="0"/>
              <w:jc w:val="center"/>
              <w:textAlignment w:val="top"/>
              <w:rPr>
                <w:color w:val="000000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32"/>
                <w:szCs w:val="32"/>
                <w:lang w:val="en-US" w:eastAsia="zh-CN" w:bidi="ar"/>
              </w:rPr>
              <w:t>6</w:t>
            </w:r>
          </w:p>
        </w:tc>
        <w:tc>
          <w:tcPr>
            <w:tcW w:w="7607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7A909EF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40" w:lineRule="exact"/>
              <w:ind w:left="0" w:right="0"/>
              <w:jc w:val="left"/>
              <w:textAlignment w:val="top"/>
              <w:rPr>
                <w:color w:val="000000"/>
              </w:rPr>
            </w:pPr>
            <w:r>
              <w:rPr>
                <w:rFonts w:hint="eastAsia" w:ascii="仿宋_GB2312" w:hAnsi="Times New Roman" w:eastAsia="仿宋_GB2312" w:cs="仿宋_GB2312"/>
                <w:color w:val="000000"/>
                <w:kern w:val="0"/>
                <w:sz w:val="32"/>
                <w:szCs w:val="32"/>
                <w:lang w:val="en-US" w:eastAsia="zh-CN" w:bidi="ar"/>
              </w:rPr>
              <w:t>宠物医学</w:t>
            </w:r>
          </w:p>
        </w:tc>
      </w:tr>
      <w:tr w14:paraId="3A8F009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65" w:hRule="atLeast"/>
        </w:trPr>
        <w:tc>
          <w:tcPr>
            <w:tcW w:w="10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015ED27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40" w:lineRule="exact"/>
              <w:ind w:left="0" w:right="0"/>
              <w:jc w:val="center"/>
              <w:textAlignment w:val="top"/>
              <w:rPr>
                <w:color w:val="000000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32"/>
                <w:szCs w:val="32"/>
                <w:lang w:val="en-US" w:eastAsia="zh-CN" w:bidi="ar"/>
              </w:rPr>
              <w:t>7</w:t>
            </w:r>
          </w:p>
        </w:tc>
        <w:tc>
          <w:tcPr>
            <w:tcW w:w="7607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55050DF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40" w:lineRule="exact"/>
              <w:ind w:left="0" w:right="0"/>
              <w:jc w:val="left"/>
              <w:textAlignment w:val="top"/>
              <w:rPr>
                <w:color w:val="000000"/>
              </w:rPr>
            </w:pPr>
            <w:r>
              <w:rPr>
                <w:rFonts w:hint="eastAsia" w:ascii="仿宋_GB2312" w:hAnsi="Times New Roman" w:eastAsia="仿宋_GB2312" w:cs="仿宋_GB2312"/>
                <w:color w:val="000000"/>
                <w:kern w:val="0"/>
                <w:sz w:val="32"/>
                <w:szCs w:val="32"/>
                <w:lang w:val="en-US" w:eastAsia="zh-CN" w:bidi="ar"/>
              </w:rPr>
              <w:t>宠物医疗技术</w:t>
            </w:r>
          </w:p>
        </w:tc>
      </w:tr>
      <w:tr w14:paraId="01B5660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65" w:hRule="atLeast"/>
        </w:trPr>
        <w:tc>
          <w:tcPr>
            <w:tcW w:w="10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0FBA4FE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40" w:lineRule="exact"/>
              <w:ind w:left="0" w:right="0"/>
              <w:jc w:val="center"/>
              <w:textAlignment w:val="top"/>
              <w:rPr>
                <w:color w:val="000000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32"/>
                <w:szCs w:val="32"/>
                <w:lang w:val="en-US" w:eastAsia="zh-CN" w:bidi="ar"/>
              </w:rPr>
              <w:t>8</w:t>
            </w:r>
          </w:p>
        </w:tc>
        <w:tc>
          <w:tcPr>
            <w:tcW w:w="7607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34F319C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40" w:lineRule="exact"/>
              <w:ind w:left="0" w:right="0"/>
              <w:jc w:val="left"/>
              <w:textAlignment w:val="top"/>
              <w:rPr>
                <w:color w:val="000000"/>
              </w:rPr>
            </w:pPr>
            <w:r>
              <w:rPr>
                <w:rFonts w:hint="eastAsia" w:ascii="仿宋_GB2312" w:hAnsi="Times New Roman" w:eastAsia="仿宋_GB2312" w:cs="仿宋_GB2312"/>
                <w:color w:val="000000"/>
                <w:kern w:val="0"/>
                <w:sz w:val="32"/>
                <w:szCs w:val="32"/>
                <w:lang w:val="en-US" w:eastAsia="zh-CN" w:bidi="ar"/>
              </w:rPr>
              <w:t>畜牧兽医</w:t>
            </w:r>
          </w:p>
        </w:tc>
      </w:tr>
      <w:tr w14:paraId="465677C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65" w:hRule="atLeast"/>
        </w:trPr>
        <w:tc>
          <w:tcPr>
            <w:tcW w:w="10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06B04D4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40" w:lineRule="exact"/>
              <w:ind w:left="0" w:right="0"/>
              <w:jc w:val="center"/>
              <w:textAlignment w:val="top"/>
              <w:rPr>
                <w:color w:val="000000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32"/>
                <w:szCs w:val="32"/>
                <w:lang w:val="en-US" w:eastAsia="zh-CN" w:bidi="ar"/>
              </w:rPr>
              <w:t>9</w:t>
            </w:r>
          </w:p>
        </w:tc>
        <w:tc>
          <w:tcPr>
            <w:tcW w:w="7607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59B0312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40" w:lineRule="exact"/>
              <w:ind w:left="0" w:right="0"/>
              <w:jc w:val="left"/>
              <w:textAlignment w:val="top"/>
              <w:rPr>
                <w:color w:val="000000"/>
              </w:rPr>
            </w:pPr>
            <w:r>
              <w:rPr>
                <w:rFonts w:hint="eastAsia" w:ascii="仿宋_GB2312" w:hAnsi="Times New Roman" w:eastAsia="仿宋_GB2312" w:cs="仿宋_GB2312"/>
                <w:color w:val="000000"/>
                <w:kern w:val="0"/>
                <w:sz w:val="32"/>
                <w:szCs w:val="32"/>
                <w:lang w:val="en-US" w:eastAsia="zh-CN" w:bidi="ar"/>
              </w:rPr>
              <w:t>畜牧兽医与管理</w:t>
            </w:r>
          </w:p>
        </w:tc>
      </w:tr>
      <w:tr w14:paraId="50E4C02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65" w:hRule="atLeast"/>
        </w:trPr>
        <w:tc>
          <w:tcPr>
            <w:tcW w:w="10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72FEB71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40" w:lineRule="exact"/>
              <w:ind w:left="0" w:right="0"/>
              <w:jc w:val="center"/>
              <w:textAlignment w:val="top"/>
              <w:rPr>
                <w:color w:val="000000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32"/>
                <w:szCs w:val="32"/>
                <w:lang w:val="en-US" w:eastAsia="zh-CN" w:bidi="ar"/>
              </w:rPr>
              <w:t>10</w:t>
            </w:r>
          </w:p>
        </w:tc>
        <w:tc>
          <w:tcPr>
            <w:tcW w:w="7607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3651DD8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40" w:lineRule="exact"/>
              <w:ind w:left="0" w:right="0"/>
              <w:jc w:val="left"/>
              <w:textAlignment w:val="top"/>
              <w:rPr>
                <w:color w:val="000000"/>
              </w:rPr>
            </w:pPr>
            <w:r>
              <w:rPr>
                <w:rFonts w:hint="eastAsia" w:ascii="仿宋_GB2312" w:hAnsi="Times New Roman" w:eastAsia="仿宋_GB2312" w:cs="仿宋_GB2312"/>
                <w:color w:val="000000"/>
                <w:kern w:val="0"/>
                <w:sz w:val="32"/>
                <w:szCs w:val="32"/>
                <w:lang w:val="en-US" w:eastAsia="zh-CN" w:bidi="ar"/>
              </w:rPr>
              <w:t>动物防疫与检疫</w:t>
            </w:r>
          </w:p>
        </w:tc>
      </w:tr>
      <w:tr w14:paraId="4E35A7B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65" w:hRule="atLeast"/>
        </w:trPr>
        <w:tc>
          <w:tcPr>
            <w:tcW w:w="10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3CAD13F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40" w:lineRule="exact"/>
              <w:ind w:left="0" w:right="0"/>
              <w:jc w:val="center"/>
              <w:textAlignment w:val="top"/>
              <w:rPr>
                <w:color w:val="000000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32"/>
                <w:szCs w:val="32"/>
                <w:lang w:val="en-US" w:eastAsia="zh-CN" w:bidi="ar"/>
              </w:rPr>
              <w:t>11</w:t>
            </w:r>
          </w:p>
        </w:tc>
        <w:tc>
          <w:tcPr>
            <w:tcW w:w="7607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44BA691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40" w:lineRule="exact"/>
              <w:ind w:left="0" w:right="0"/>
              <w:jc w:val="left"/>
              <w:textAlignment w:val="top"/>
              <w:rPr>
                <w:color w:val="000000"/>
              </w:rPr>
            </w:pPr>
            <w:r>
              <w:rPr>
                <w:rFonts w:hint="eastAsia" w:ascii="仿宋_GB2312" w:hAnsi="Times New Roman" w:eastAsia="仿宋_GB2312" w:cs="仿宋_GB2312"/>
                <w:color w:val="000000"/>
                <w:kern w:val="0"/>
                <w:sz w:val="32"/>
                <w:szCs w:val="32"/>
                <w:lang w:val="en-US" w:eastAsia="zh-CN" w:bidi="ar"/>
              </w:rPr>
              <w:t>动物养殖与疾病防治</w:t>
            </w:r>
          </w:p>
        </w:tc>
      </w:tr>
      <w:tr w14:paraId="043329B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65" w:hRule="atLeast"/>
        </w:trPr>
        <w:tc>
          <w:tcPr>
            <w:tcW w:w="10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03A17C1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40" w:lineRule="exact"/>
              <w:ind w:left="0" w:right="0"/>
              <w:jc w:val="center"/>
              <w:textAlignment w:val="top"/>
              <w:rPr>
                <w:color w:val="000000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32"/>
                <w:szCs w:val="32"/>
                <w:lang w:val="en-US" w:eastAsia="zh-CN" w:bidi="ar"/>
              </w:rPr>
              <w:t>12</w:t>
            </w:r>
          </w:p>
        </w:tc>
        <w:tc>
          <w:tcPr>
            <w:tcW w:w="7607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62399B6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40" w:lineRule="exact"/>
              <w:ind w:left="0" w:right="0"/>
              <w:jc w:val="left"/>
              <w:textAlignment w:val="top"/>
              <w:rPr>
                <w:color w:val="000000"/>
              </w:rPr>
            </w:pPr>
            <w:r>
              <w:rPr>
                <w:rFonts w:hint="eastAsia" w:ascii="仿宋_GB2312" w:hAnsi="Times New Roman" w:eastAsia="仿宋_GB2312" w:cs="仿宋_GB2312"/>
                <w:color w:val="000000"/>
                <w:kern w:val="0"/>
                <w:sz w:val="32"/>
                <w:szCs w:val="32"/>
                <w:lang w:val="en-US" w:eastAsia="zh-CN" w:bidi="ar"/>
              </w:rPr>
              <w:t>动物科学与动物医学</w:t>
            </w:r>
          </w:p>
        </w:tc>
      </w:tr>
      <w:tr w14:paraId="6DF846E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65" w:hRule="atLeast"/>
        </w:trPr>
        <w:tc>
          <w:tcPr>
            <w:tcW w:w="10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354781B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40" w:lineRule="exact"/>
              <w:ind w:left="0" w:right="0"/>
              <w:jc w:val="center"/>
              <w:textAlignment w:val="top"/>
              <w:rPr>
                <w:color w:val="000000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32"/>
                <w:szCs w:val="32"/>
                <w:lang w:val="en-US" w:eastAsia="zh-CN" w:bidi="ar"/>
              </w:rPr>
              <w:t>13</w:t>
            </w:r>
          </w:p>
        </w:tc>
        <w:tc>
          <w:tcPr>
            <w:tcW w:w="7607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64B18F7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40" w:lineRule="exact"/>
              <w:ind w:left="0" w:right="0"/>
              <w:jc w:val="left"/>
              <w:textAlignment w:val="top"/>
              <w:rPr>
                <w:color w:val="000000"/>
              </w:rPr>
            </w:pPr>
            <w:r>
              <w:rPr>
                <w:rFonts w:hint="eastAsia" w:ascii="仿宋_GB2312" w:hAnsi="Times New Roman" w:eastAsia="仿宋_GB2312" w:cs="仿宋_GB2312"/>
                <w:color w:val="000000"/>
                <w:kern w:val="0"/>
                <w:sz w:val="32"/>
                <w:szCs w:val="32"/>
                <w:lang w:val="en-US" w:eastAsia="zh-CN" w:bidi="ar"/>
              </w:rPr>
              <w:t>动物性食品卫生检疫</w:t>
            </w:r>
          </w:p>
        </w:tc>
      </w:tr>
      <w:tr w14:paraId="30B34E2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65" w:hRule="atLeast"/>
        </w:trPr>
        <w:tc>
          <w:tcPr>
            <w:tcW w:w="10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486503C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40" w:lineRule="exact"/>
              <w:ind w:left="0" w:right="0"/>
              <w:jc w:val="center"/>
              <w:textAlignment w:val="top"/>
              <w:rPr>
                <w:color w:val="000000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32"/>
                <w:szCs w:val="32"/>
                <w:lang w:val="en-US" w:eastAsia="zh-CN" w:bidi="ar"/>
              </w:rPr>
              <w:t>14</w:t>
            </w:r>
          </w:p>
        </w:tc>
        <w:tc>
          <w:tcPr>
            <w:tcW w:w="7607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551FB77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40" w:lineRule="exact"/>
              <w:ind w:left="0" w:right="0"/>
              <w:jc w:val="left"/>
              <w:textAlignment w:val="top"/>
              <w:rPr>
                <w:color w:val="000000"/>
              </w:rPr>
            </w:pPr>
            <w:r>
              <w:rPr>
                <w:rFonts w:hint="eastAsia" w:ascii="仿宋_GB2312" w:hAnsi="Times New Roman" w:eastAsia="仿宋_GB2312" w:cs="仿宋_GB2312"/>
                <w:color w:val="000000"/>
                <w:kern w:val="0"/>
                <w:sz w:val="32"/>
                <w:szCs w:val="32"/>
                <w:lang w:val="en-US" w:eastAsia="zh-CN" w:bidi="ar"/>
              </w:rPr>
              <w:t>动物药学</w:t>
            </w:r>
          </w:p>
        </w:tc>
      </w:tr>
      <w:tr w14:paraId="0EA8804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65" w:hRule="atLeast"/>
        </w:trPr>
        <w:tc>
          <w:tcPr>
            <w:tcW w:w="10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6DE3C79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40" w:lineRule="exact"/>
              <w:ind w:left="0" w:right="0"/>
              <w:jc w:val="center"/>
              <w:textAlignment w:val="top"/>
              <w:rPr>
                <w:color w:val="000000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32"/>
                <w:szCs w:val="32"/>
                <w:lang w:val="en-US" w:eastAsia="zh-CN" w:bidi="ar"/>
              </w:rPr>
              <w:t>15</w:t>
            </w:r>
          </w:p>
        </w:tc>
        <w:tc>
          <w:tcPr>
            <w:tcW w:w="7607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1CE1167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40" w:lineRule="exact"/>
              <w:ind w:left="0" w:right="0"/>
              <w:jc w:val="left"/>
              <w:textAlignment w:val="top"/>
              <w:rPr>
                <w:color w:val="000000"/>
              </w:rPr>
            </w:pPr>
            <w:r>
              <w:rPr>
                <w:rFonts w:hint="eastAsia" w:ascii="仿宋_GB2312" w:hAnsi="Times New Roman" w:eastAsia="仿宋_GB2312" w:cs="仿宋_GB2312"/>
                <w:color w:val="000000"/>
                <w:kern w:val="0"/>
                <w:sz w:val="32"/>
                <w:szCs w:val="32"/>
                <w:lang w:val="en-US" w:eastAsia="zh-CN" w:bidi="ar"/>
              </w:rPr>
              <w:t>动物医学</w:t>
            </w:r>
          </w:p>
        </w:tc>
      </w:tr>
      <w:tr w14:paraId="3C5E634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65" w:hRule="atLeast"/>
        </w:trPr>
        <w:tc>
          <w:tcPr>
            <w:tcW w:w="10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78C9FDD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40" w:lineRule="exact"/>
              <w:ind w:left="0" w:right="0"/>
              <w:jc w:val="center"/>
              <w:textAlignment w:val="top"/>
              <w:rPr>
                <w:color w:val="000000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32"/>
                <w:szCs w:val="32"/>
                <w:lang w:val="en-US" w:eastAsia="zh-CN" w:bidi="ar"/>
              </w:rPr>
              <w:t>16</w:t>
            </w:r>
          </w:p>
        </w:tc>
        <w:tc>
          <w:tcPr>
            <w:tcW w:w="7607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06F2EFB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40" w:lineRule="exact"/>
              <w:ind w:left="0" w:right="0"/>
              <w:jc w:val="left"/>
              <w:textAlignment w:val="top"/>
              <w:rPr>
                <w:color w:val="000000"/>
              </w:rPr>
            </w:pPr>
            <w:r>
              <w:rPr>
                <w:rFonts w:hint="eastAsia" w:ascii="仿宋_GB2312" w:hAnsi="Times New Roman" w:eastAsia="仿宋_GB2312" w:cs="仿宋_GB2312"/>
                <w:color w:val="000000"/>
                <w:kern w:val="0"/>
                <w:sz w:val="32"/>
                <w:szCs w:val="32"/>
                <w:lang w:val="en-US" w:eastAsia="zh-CN" w:bidi="ar"/>
              </w:rPr>
              <w:t>动物医学检验</w:t>
            </w:r>
          </w:p>
        </w:tc>
      </w:tr>
      <w:tr w14:paraId="37445DA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65" w:hRule="atLeast"/>
        </w:trPr>
        <w:tc>
          <w:tcPr>
            <w:tcW w:w="10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7188CEE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40" w:lineRule="exact"/>
              <w:ind w:left="0" w:right="0"/>
              <w:jc w:val="center"/>
              <w:textAlignment w:val="top"/>
              <w:rPr>
                <w:color w:val="000000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32"/>
                <w:szCs w:val="32"/>
                <w:lang w:val="en-US" w:eastAsia="zh-CN" w:bidi="ar"/>
              </w:rPr>
              <w:t>17</w:t>
            </w:r>
          </w:p>
        </w:tc>
        <w:tc>
          <w:tcPr>
            <w:tcW w:w="7607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671D23F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40" w:lineRule="exact"/>
              <w:ind w:left="0" w:right="0"/>
              <w:jc w:val="left"/>
              <w:textAlignment w:val="top"/>
              <w:rPr>
                <w:color w:val="000000"/>
              </w:rPr>
            </w:pPr>
            <w:r>
              <w:rPr>
                <w:rFonts w:hint="eastAsia" w:ascii="仿宋_GB2312" w:hAnsi="Times New Roman" w:eastAsia="仿宋_GB2312" w:cs="仿宋_GB2312"/>
                <w:color w:val="000000"/>
                <w:kern w:val="0"/>
                <w:sz w:val="32"/>
                <w:szCs w:val="32"/>
                <w:lang w:val="en-US" w:eastAsia="zh-CN" w:bidi="ar"/>
              </w:rPr>
              <w:t>动物医学检验技术</w:t>
            </w:r>
          </w:p>
        </w:tc>
      </w:tr>
      <w:tr w14:paraId="348BA12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65" w:hRule="atLeast"/>
        </w:trPr>
        <w:tc>
          <w:tcPr>
            <w:tcW w:w="10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3773364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40" w:lineRule="exact"/>
              <w:ind w:left="0" w:right="0"/>
              <w:jc w:val="center"/>
              <w:textAlignment w:val="top"/>
              <w:rPr>
                <w:color w:val="000000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32"/>
                <w:szCs w:val="32"/>
                <w:lang w:val="en-US" w:eastAsia="zh-CN" w:bidi="ar"/>
              </w:rPr>
              <w:t>18</w:t>
            </w:r>
          </w:p>
        </w:tc>
        <w:tc>
          <w:tcPr>
            <w:tcW w:w="7607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303A36F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40" w:lineRule="exact"/>
              <w:ind w:left="0" w:right="0"/>
              <w:jc w:val="left"/>
              <w:textAlignment w:val="top"/>
              <w:rPr>
                <w:color w:val="000000"/>
              </w:rPr>
            </w:pPr>
            <w:r>
              <w:rPr>
                <w:rFonts w:hint="eastAsia" w:ascii="仿宋_GB2312" w:hAnsi="Times New Roman" w:eastAsia="仿宋_GB2312" w:cs="仿宋_GB2312"/>
                <w:color w:val="000000"/>
                <w:kern w:val="0"/>
                <w:sz w:val="32"/>
                <w:szCs w:val="32"/>
                <w:lang w:val="en-US" w:eastAsia="zh-CN" w:bidi="ar"/>
              </w:rPr>
              <w:t>动物医药</w:t>
            </w:r>
          </w:p>
        </w:tc>
      </w:tr>
      <w:tr w14:paraId="743A78D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65" w:hRule="atLeast"/>
        </w:trPr>
        <w:tc>
          <w:tcPr>
            <w:tcW w:w="10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33B4A0B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40" w:lineRule="exact"/>
              <w:ind w:left="0" w:right="0"/>
              <w:jc w:val="center"/>
              <w:textAlignment w:val="top"/>
              <w:rPr>
                <w:color w:val="000000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32"/>
                <w:szCs w:val="32"/>
                <w:lang w:val="en-US" w:eastAsia="zh-CN" w:bidi="ar"/>
              </w:rPr>
              <w:t>19</w:t>
            </w:r>
          </w:p>
        </w:tc>
        <w:tc>
          <w:tcPr>
            <w:tcW w:w="7607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0A8986D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40" w:lineRule="exact"/>
              <w:ind w:left="0" w:right="0"/>
              <w:jc w:val="left"/>
              <w:textAlignment w:val="top"/>
              <w:rPr>
                <w:color w:val="000000"/>
              </w:rPr>
            </w:pPr>
            <w:r>
              <w:rPr>
                <w:rFonts w:hint="eastAsia" w:ascii="仿宋_GB2312" w:hAnsi="Times New Roman" w:eastAsia="仿宋_GB2312" w:cs="仿宋_GB2312"/>
                <w:color w:val="000000"/>
                <w:kern w:val="0"/>
                <w:sz w:val="32"/>
                <w:szCs w:val="32"/>
                <w:lang w:val="en-US" w:eastAsia="zh-CN" w:bidi="ar"/>
              </w:rPr>
              <w:t>动植物检疫</w:t>
            </w:r>
          </w:p>
        </w:tc>
      </w:tr>
      <w:tr w14:paraId="532B2CA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65" w:hRule="atLeast"/>
        </w:trPr>
        <w:tc>
          <w:tcPr>
            <w:tcW w:w="10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28B7EA4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40" w:lineRule="exact"/>
              <w:ind w:left="0" w:right="0"/>
              <w:jc w:val="center"/>
              <w:textAlignment w:val="top"/>
              <w:rPr>
                <w:color w:val="000000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32"/>
                <w:szCs w:val="32"/>
                <w:lang w:val="en-US" w:eastAsia="zh-CN" w:bidi="ar"/>
              </w:rPr>
              <w:t>20</w:t>
            </w:r>
          </w:p>
        </w:tc>
        <w:tc>
          <w:tcPr>
            <w:tcW w:w="7607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662E53B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40" w:lineRule="exact"/>
              <w:ind w:left="0" w:right="0"/>
              <w:jc w:val="left"/>
              <w:textAlignment w:val="top"/>
              <w:rPr>
                <w:color w:val="000000"/>
              </w:rPr>
            </w:pPr>
            <w:r>
              <w:rPr>
                <w:rFonts w:hint="eastAsia" w:ascii="仿宋_GB2312" w:hAnsi="Times New Roman" w:eastAsia="仿宋_GB2312" w:cs="仿宋_GB2312"/>
                <w:color w:val="000000"/>
                <w:kern w:val="0"/>
                <w:sz w:val="32"/>
                <w:szCs w:val="32"/>
                <w:lang w:val="en-US" w:eastAsia="zh-CN" w:bidi="ar"/>
              </w:rPr>
              <w:t>兽药生产与营销</w:t>
            </w:r>
          </w:p>
        </w:tc>
      </w:tr>
      <w:tr w14:paraId="094279F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65" w:hRule="atLeast"/>
        </w:trPr>
        <w:tc>
          <w:tcPr>
            <w:tcW w:w="10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3412D88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40" w:lineRule="exact"/>
              <w:ind w:left="0" w:right="0"/>
              <w:jc w:val="center"/>
              <w:textAlignment w:val="top"/>
              <w:rPr>
                <w:color w:val="000000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32"/>
                <w:szCs w:val="32"/>
                <w:lang w:val="en-US" w:eastAsia="zh-CN" w:bidi="ar"/>
              </w:rPr>
              <w:t>21</w:t>
            </w:r>
          </w:p>
        </w:tc>
        <w:tc>
          <w:tcPr>
            <w:tcW w:w="7607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35DB4F8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40" w:lineRule="exact"/>
              <w:ind w:left="0" w:right="0"/>
              <w:jc w:val="left"/>
              <w:textAlignment w:val="top"/>
              <w:rPr>
                <w:color w:val="000000"/>
              </w:rPr>
            </w:pPr>
            <w:r>
              <w:rPr>
                <w:rFonts w:hint="eastAsia" w:ascii="仿宋_GB2312" w:hAnsi="Times New Roman" w:eastAsia="仿宋_GB2312" w:cs="仿宋_GB2312"/>
                <w:color w:val="000000"/>
                <w:kern w:val="0"/>
                <w:sz w:val="32"/>
                <w:szCs w:val="32"/>
                <w:lang w:val="en-US" w:eastAsia="zh-CN" w:bidi="ar"/>
              </w:rPr>
              <w:t>兽药制药技术</w:t>
            </w:r>
          </w:p>
        </w:tc>
      </w:tr>
      <w:tr w14:paraId="34EDA5E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65" w:hRule="atLeast"/>
        </w:trPr>
        <w:tc>
          <w:tcPr>
            <w:tcW w:w="10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621DAF3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40" w:lineRule="exact"/>
              <w:ind w:left="0" w:right="0"/>
              <w:jc w:val="center"/>
              <w:textAlignment w:val="top"/>
              <w:rPr>
                <w:color w:val="000000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32"/>
                <w:szCs w:val="32"/>
                <w:lang w:val="en-US" w:eastAsia="zh-CN" w:bidi="ar"/>
              </w:rPr>
              <w:t>22</w:t>
            </w:r>
          </w:p>
        </w:tc>
        <w:tc>
          <w:tcPr>
            <w:tcW w:w="7607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12EF886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40" w:lineRule="exact"/>
              <w:ind w:left="0" w:right="0"/>
              <w:jc w:val="left"/>
              <w:textAlignment w:val="top"/>
              <w:rPr>
                <w:color w:val="000000"/>
              </w:rPr>
            </w:pPr>
            <w:r>
              <w:rPr>
                <w:rFonts w:hint="eastAsia" w:ascii="仿宋_GB2312" w:hAnsi="Times New Roman" w:eastAsia="仿宋_GB2312" w:cs="仿宋_GB2312"/>
                <w:color w:val="000000"/>
                <w:kern w:val="0"/>
                <w:sz w:val="32"/>
                <w:szCs w:val="32"/>
                <w:lang w:val="en-US" w:eastAsia="zh-CN" w:bidi="ar"/>
              </w:rPr>
              <w:t>兽医</w:t>
            </w:r>
          </w:p>
        </w:tc>
      </w:tr>
      <w:tr w14:paraId="1536986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65" w:hRule="atLeast"/>
        </w:trPr>
        <w:tc>
          <w:tcPr>
            <w:tcW w:w="10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6DCB3C3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40" w:lineRule="exact"/>
              <w:ind w:left="0" w:right="0"/>
              <w:jc w:val="center"/>
              <w:textAlignment w:val="top"/>
              <w:rPr>
                <w:color w:val="000000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32"/>
                <w:szCs w:val="32"/>
                <w:lang w:val="en-US" w:eastAsia="zh-CN" w:bidi="ar"/>
              </w:rPr>
              <w:t>23</w:t>
            </w:r>
          </w:p>
        </w:tc>
        <w:tc>
          <w:tcPr>
            <w:tcW w:w="7607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0BABF41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40" w:lineRule="exact"/>
              <w:ind w:left="0" w:right="0"/>
              <w:jc w:val="left"/>
              <w:textAlignment w:val="top"/>
              <w:rPr>
                <w:color w:val="000000"/>
              </w:rPr>
            </w:pPr>
            <w:r>
              <w:rPr>
                <w:rFonts w:hint="eastAsia" w:ascii="仿宋_GB2312" w:hAnsi="Times New Roman" w:eastAsia="仿宋_GB2312" w:cs="仿宋_GB2312"/>
                <w:color w:val="000000"/>
                <w:kern w:val="0"/>
                <w:sz w:val="32"/>
                <w:szCs w:val="32"/>
                <w:lang w:val="en-US" w:eastAsia="zh-CN" w:bidi="ar"/>
              </w:rPr>
              <w:t>兽医公共卫生</w:t>
            </w:r>
          </w:p>
        </w:tc>
      </w:tr>
      <w:tr w14:paraId="47E278D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65" w:hRule="atLeast"/>
        </w:trPr>
        <w:tc>
          <w:tcPr>
            <w:tcW w:w="10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7B75881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40" w:lineRule="exact"/>
              <w:ind w:left="0" w:right="0"/>
              <w:jc w:val="center"/>
              <w:textAlignment w:val="top"/>
              <w:rPr>
                <w:color w:val="000000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32"/>
                <w:szCs w:val="32"/>
                <w:lang w:val="en-US" w:eastAsia="zh-CN" w:bidi="ar"/>
              </w:rPr>
              <w:t>24</w:t>
            </w:r>
          </w:p>
        </w:tc>
        <w:tc>
          <w:tcPr>
            <w:tcW w:w="7607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4CCBB41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40" w:lineRule="exact"/>
              <w:ind w:left="0" w:right="0"/>
              <w:jc w:val="left"/>
              <w:textAlignment w:val="top"/>
              <w:rPr>
                <w:color w:val="000000"/>
              </w:rPr>
            </w:pPr>
            <w:r>
              <w:rPr>
                <w:rFonts w:hint="eastAsia" w:ascii="仿宋_GB2312" w:hAnsi="Times New Roman" w:eastAsia="仿宋_GB2312" w:cs="仿宋_GB2312"/>
                <w:color w:val="000000"/>
                <w:kern w:val="0"/>
                <w:sz w:val="32"/>
                <w:szCs w:val="32"/>
                <w:lang w:val="en-US" w:eastAsia="zh-CN" w:bidi="ar"/>
              </w:rPr>
              <w:t>兽医医药</w:t>
            </w:r>
          </w:p>
        </w:tc>
      </w:tr>
      <w:tr w14:paraId="07BB389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65" w:hRule="atLeast"/>
        </w:trPr>
        <w:tc>
          <w:tcPr>
            <w:tcW w:w="10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2182A3A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40" w:lineRule="exact"/>
              <w:ind w:left="0" w:right="0"/>
              <w:jc w:val="center"/>
              <w:textAlignment w:val="top"/>
              <w:rPr>
                <w:color w:val="000000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32"/>
                <w:szCs w:val="32"/>
                <w:lang w:val="en-US" w:eastAsia="zh-CN" w:bidi="ar"/>
              </w:rPr>
              <w:t>25</w:t>
            </w:r>
          </w:p>
        </w:tc>
        <w:tc>
          <w:tcPr>
            <w:tcW w:w="7607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504F73E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40" w:lineRule="exact"/>
              <w:ind w:left="0" w:right="0"/>
              <w:jc w:val="left"/>
              <w:textAlignment w:val="top"/>
              <w:rPr>
                <w:color w:val="000000"/>
              </w:rPr>
            </w:pPr>
            <w:r>
              <w:rPr>
                <w:rFonts w:hint="eastAsia" w:ascii="仿宋_GB2312" w:hAnsi="Times New Roman" w:eastAsia="仿宋_GB2312" w:cs="仿宋_GB2312"/>
                <w:color w:val="000000"/>
                <w:kern w:val="0"/>
                <w:sz w:val="32"/>
                <w:szCs w:val="32"/>
                <w:lang w:val="en-US" w:eastAsia="zh-CN" w:bidi="ar"/>
              </w:rPr>
              <w:t>养禽与禽病防治</w:t>
            </w:r>
          </w:p>
        </w:tc>
      </w:tr>
      <w:tr w14:paraId="6240E0E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65" w:hRule="atLeast"/>
        </w:trPr>
        <w:tc>
          <w:tcPr>
            <w:tcW w:w="10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46B0F4C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40" w:lineRule="exact"/>
              <w:ind w:left="0" w:right="0"/>
              <w:jc w:val="center"/>
              <w:textAlignment w:val="top"/>
              <w:rPr>
                <w:color w:val="000000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32"/>
                <w:szCs w:val="32"/>
                <w:lang w:val="en-US" w:eastAsia="zh-CN" w:bidi="ar"/>
              </w:rPr>
              <w:t>26</w:t>
            </w:r>
          </w:p>
        </w:tc>
        <w:tc>
          <w:tcPr>
            <w:tcW w:w="7607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0A46BCC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40" w:lineRule="exact"/>
              <w:ind w:left="0" w:right="0"/>
              <w:jc w:val="left"/>
              <w:textAlignment w:val="top"/>
              <w:rPr>
                <w:color w:val="000000"/>
              </w:rPr>
            </w:pPr>
            <w:r>
              <w:rPr>
                <w:rFonts w:hint="eastAsia" w:ascii="仿宋_GB2312" w:hAnsi="Times New Roman" w:eastAsia="仿宋_GB2312" w:cs="仿宋_GB2312"/>
                <w:color w:val="000000"/>
                <w:kern w:val="0"/>
                <w:sz w:val="32"/>
                <w:szCs w:val="32"/>
                <w:lang w:val="en-US" w:eastAsia="zh-CN" w:bidi="ar"/>
              </w:rPr>
              <w:t>猪生产与疾病防制</w:t>
            </w:r>
          </w:p>
        </w:tc>
      </w:tr>
      <w:tr w14:paraId="6B14467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70" w:hRule="atLeast"/>
        </w:trPr>
        <w:tc>
          <w:tcPr>
            <w:tcW w:w="10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7622DC1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40" w:lineRule="exact"/>
              <w:ind w:left="0" w:right="0"/>
              <w:jc w:val="center"/>
              <w:textAlignment w:val="top"/>
              <w:rPr>
                <w:color w:val="000000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32"/>
                <w:szCs w:val="32"/>
                <w:lang w:val="en-US" w:eastAsia="zh-CN" w:bidi="ar"/>
              </w:rPr>
              <w:t>27</w:t>
            </w:r>
          </w:p>
        </w:tc>
        <w:tc>
          <w:tcPr>
            <w:tcW w:w="7607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0A2E704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40" w:lineRule="exact"/>
              <w:ind w:left="0" w:right="0"/>
              <w:jc w:val="left"/>
              <w:textAlignment w:val="top"/>
              <w:rPr>
                <w:color w:val="000000"/>
              </w:rPr>
            </w:pPr>
            <w:r>
              <w:rPr>
                <w:rFonts w:hint="eastAsia" w:ascii="仿宋_GB2312" w:hAnsi="Times New Roman" w:eastAsia="仿宋_GB2312" w:cs="仿宋_GB2312"/>
                <w:color w:val="000000"/>
                <w:kern w:val="0"/>
                <w:sz w:val="32"/>
                <w:szCs w:val="32"/>
                <w:lang w:val="en-US" w:eastAsia="zh-CN" w:bidi="ar"/>
              </w:rPr>
              <w:t>中兽医</w:t>
            </w:r>
          </w:p>
        </w:tc>
      </w:tr>
    </w:tbl>
    <w:p w14:paraId="6423491D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440" w:lineRule="exact"/>
        <w:rPr>
          <w:rFonts w:hint="default" w:ascii="Times New Roman" w:hAnsi="Times New Roman" w:eastAsia="仿宋_GB2312" w:cs="Times New Roman"/>
          <w:color w:val="000000"/>
          <w:kern w:val="2"/>
          <w:sz w:val="32"/>
          <w:szCs w:val="32"/>
        </w:rPr>
      </w:pPr>
    </w:p>
    <w:p w14:paraId="50D7BBC7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440" w:lineRule="exact"/>
        <w:rPr>
          <w:rFonts w:hint="default" w:ascii="Times New Roman" w:hAnsi="Times New Roman" w:eastAsia="仿宋_GB2312" w:cs="Times New Roman"/>
          <w:color w:val="000000"/>
          <w:kern w:val="2"/>
          <w:sz w:val="32"/>
          <w:szCs w:val="32"/>
        </w:rPr>
      </w:pPr>
    </w:p>
    <w:p w14:paraId="436B268E">
      <w:pPr>
        <w:rPr>
          <w:vanish/>
          <w:color w:val="000000"/>
          <w:sz w:val="24"/>
          <w:szCs w:val="24"/>
        </w:rPr>
      </w:pPr>
      <w:r>
        <w:rPr>
          <w:vanish/>
          <w:color w:val="000000"/>
          <w:sz w:val="24"/>
          <w:szCs w:val="24"/>
        </w:rPr>
        <w:br w:type="page"/>
      </w:r>
    </w:p>
    <w:tbl>
      <w:tblPr>
        <w:tblStyle w:val="2"/>
        <w:tblW w:w="8247" w:type="dxa"/>
        <w:tblInd w:w="142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autofit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1076"/>
        <w:gridCol w:w="7171"/>
      </w:tblGrid>
      <w:tr w14:paraId="182B4AC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74" w:hRule="atLeast"/>
        </w:trPr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23510CA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40" w:lineRule="exact"/>
              <w:ind w:left="0" w:right="0"/>
              <w:jc w:val="left"/>
              <w:textAlignment w:val="bottom"/>
              <w:rPr>
                <w:color w:val="000000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30"/>
                <w:szCs w:val="30"/>
                <w:lang w:val="en-US" w:eastAsia="zh-CN" w:bidi="ar"/>
              </w:rPr>
              <w:t>附件</w:t>
            </w: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30"/>
                <w:szCs w:val="30"/>
                <w:lang w:val="en-US" w:eastAsia="zh-CN" w:bidi="ar"/>
              </w:rPr>
              <w:t>2</w:t>
            </w:r>
          </w:p>
        </w:tc>
        <w:tc>
          <w:tcPr>
            <w:tcW w:w="7171" w:type="dxa"/>
            <w:tcBorders>
              <w:top w:val="nil"/>
              <w:left w:val="nil"/>
              <w:bottom w:val="nil"/>
              <w:right w:val="nil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0489234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40" w:lineRule="exact"/>
              <w:ind w:left="0" w:right="0"/>
              <w:jc w:val="left"/>
              <w:rPr>
                <w:color w:val="000000"/>
              </w:rPr>
            </w:pPr>
          </w:p>
        </w:tc>
      </w:tr>
      <w:tr w14:paraId="674D389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35" w:hRule="atLeast"/>
        </w:trPr>
        <w:tc>
          <w:tcPr>
            <w:tcW w:w="8247" w:type="dxa"/>
            <w:gridSpan w:val="2"/>
            <w:tcBorders>
              <w:top w:val="nil"/>
              <w:left w:val="nil"/>
              <w:bottom w:val="nil"/>
              <w:right w:val="nil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39F4750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left="0" w:right="0"/>
              <w:jc w:val="center"/>
              <w:textAlignment w:val="bottom"/>
              <w:rPr>
                <w:color w:val="000000"/>
              </w:rPr>
            </w:pPr>
            <w:r>
              <w:rPr>
                <w:rFonts w:hint="default" w:ascii="方正小标宋_GBK" w:hAnsi="方正小标宋_GBK" w:eastAsia="方正小标宋_GBK" w:cs="方正小标宋_GBK"/>
                <w:color w:val="000000"/>
                <w:kern w:val="0"/>
                <w:sz w:val="36"/>
                <w:szCs w:val="36"/>
                <w:lang w:val="en-US" w:eastAsia="zh-CN" w:bidi="ar"/>
              </w:rPr>
              <w:t>水生动物类考试报考专业目录</w:t>
            </w:r>
          </w:p>
        </w:tc>
      </w:tr>
      <w:tr w14:paraId="7FC067E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3" w:hRule="atLeast"/>
        </w:trPr>
        <w:tc>
          <w:tcPr>
            <w:tcW w:w="8247" w:type="dxa"/>
            <w:gridSpan w:val="2"/>
            <w:tcBorders>
              <w:top w:val="nil"/>
              <w:left w:val="nil"/>
              <w:bottom w:val="single" w:color="000000" w:sz="4" w:space="0"/>
              <w:right w:val="nil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FBFBF7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40" w:lineRule="exact"/>
              <w:ind w:left="0" w:right="0"/>
              <w:jc w:val="left"/>
              <w:textAlignment w:val="center"/>
              <w:rPr>
                <w:color w:val="000000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32"/>
                <w:szCs w:val="32"/>
                <w:lang w:val="en-US" w:eastAsia="zh-CN" w:bidi="ar"/>
              </w:rPr>
              <w:t>一、研究生专业（</w:t>
            </w: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32"/>
                <w:szCs w:val="32"/>
                <w:lang w:val="en-US" w:eastAsia="zh-CN" w:bidi="ar"/>
              </w:rPr>
              <w:t>17</w:t>
            </w:r>
            <w:r>
              <w:rPr>
                <w:rFonts w:hint="eastAsia" w:ascii="黑体" w:hAnsi="宋体" w:eastAsia="黑体" w:cs="黑体"/>
                <w:color w:val="000000"/>
                <w:kern w:val="0"/>
                <w:sz w:val="32"/>
                <w:szCs w:val="32"/>
                <w:lang w:val="en-US" w:eastAsia="zh-CN" w:bidi="ar"/>
              </w:rPr>
              <w:t>个）</w:t>
            </w:r>
          </w:p>
        </w:tc>
      </w:tr>
      <w:tr w14:paraId="0955CAB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3" w:hRule="atLeast"/>
        </w:trPr>
        <w:tc>
          <w:tcPr>
            <w:tcW w:w="10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41F4E89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40" w:lineRule="exact"/>
              <w:ind w:left="0" w:right="0"/>
              <w:jc w:val="center"/>
              <w:textAlignment w:val="top"/>
              <w:rPr>
                <w:color w:val="000000"/>
              </w:rPr>
            </w:pPr>
            <w:r>
              <w:rPr>
                <w:rFonts w:hint="eastAsia" w:ascii="仿宋_GB2312" w:hAnsi="Calibri" w:eastAsia="仿宋_GB2312" w:cs="仿宋_GB2312"/>
                <w:b/>
                <w:bCs/>
                <w:color w:val="000000"/>
                <w:kern w:val="0"/>
                <w:sz w:val="32"/>
                <w:szCs w:val="32"/>
                <w:lang w:val="en-US" w:eastAsia="zh-CN" w:bidi="ar"/>
              </w:rPr>
              <w:t>序号</w:t>
            </w:r>
          </w:p>
        </w:tc>
        <w:tc>
          <w:tcPr>
            <w:tcW w:w="7171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7E67186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40" w:lineRule="exact"/>
              <w:ind w:left="0" w:right="0"/>
              <w:jc w:val="center"/>
              <w:textAlignment w:val="top"/>
              <w:rPr>
                <w:color w:val="000000"/>
              </w:rPr>
            </w:pPr>
            <w:r>
              <w:rPr>
                <w:rFonts w:hint="eastAsia" w:ascii="仿宋_GB2312" w:hAnsi="Calibri" w:eastAsia="仿宋_GB2312" w:cs="仿宋_GB2312"/>
                <w:b/>
                <w:bCs/>
                <w:color w:val="000000"/>
                <w:kern w:val="0"/>
                <w:sz w:val="32"/>
                <w:szCs w:val="32"/>
                <w:lang w:val="en-US" w:eastAsia="zh-CN" w:bidi="ar"/>
              </w:rPr>
              <w:t>专业名称</w:t>
            </w:r>
          </w:p>
        </w:tc>
      </w:tr>
      <w:tr w14:paraId="2A0176A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14" w:hRule="atLeast"/>
        </w:trPr>
        <w:tc>
          <w:tcPr>
            <w:tcW w:w="10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1FEC431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40" w:lineRule="exact"/>
              <w:ind w:left="0" w:right="0"/>
              <w:jc w:val="center"/>
              <w:textAlignment w:val="top"/>
              <w:rPr>
                <w:color w:val="000000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32"/>
                <w:szCs w:val="32"/>
                <w:lang w:val="en-US" w:eastAsia="zh-CN" w:bidi="ar"/>
              </w:rPr>
              <w:t>1</w:t>
            </w:r>
          </w:p>
        </w:tc>
        <w:tc>
          <w:tcPr>
            <w:tcW w:w="7171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5EB6B4C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40" w:lineRule="exact"/>
              <w:ind w:left="0" w:right="0"/>
              <w:jc w:val="left"/>
              <w:textAlignment w:val="top"/>
              <w:rPr>
                <w:color w:val="000000"/>
              </w:rPr>
            </w:pPr>
            <w:r>
              <w:rPr>
                <w:rFonts w:hint="eastAsia" w:ascii="仿宋_GB2312" w:hAnsi="Calibri" w:eastAsia="仿宋_GB2312" w:cs="仿宋_GB2312"/>
                <w:color w:val="000000"/>
                <w:kern w:val="0"/>
                <w:sz w:val="32"/>
                <w:szCs w:val="32"/>
                <w:lang w:val="en-US" w:eastAsia="zh-CN" w:bidi="ar"/>
              </w:rPr>
              <w:t>水产养殖</w:t>
            </w:r>
          </w:p>
        </w:tc>
      </w:tr>
      <w:tr w14:paraId="261F9A4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3" w:hRule="atLeast"/>
        </w:trPr>
        <w:tc>
          <w:tcPr>
            <w:tcW w:w="10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1503715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40" w:lineRule="exact"/>
              <w:ind w:left="0" w:right="0"/>
              <w:jc w:val="center"/>
              <w:textAlignment w:val="top"/>
              <w:rPr>
                <w:color w:val="000000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32"/>
                <w:szCs w:val="32"/>
                <w:lang w:val="en-US" w:eastAsia="zh-CN" w:bidi="ar"/>
              </w:rPr>
              <w:t>2</w:t>
            </w:r>
          </w:p>
        </w:tc>
        <w:tc>
          <w:tcPr>
            <w:tcW w:w="7171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652FEBB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40" w:lineRule="exact"/>
              <w:ind w:left="0" w:right="0"/>
              <w:jc w:val="left"/>
              <w:textAlignment w:val="top"/>
              <w:rPr>
                <w:color w:val="000000"/>
              </w:rPr>
            </w:pPr>
            <w:r>
              <w:rPr>
                <w:rFonts w:hint="eastAsia" w:ascii="仿宋_GB2312" w:hAnsi="Calibri" w:eastAsia="仿宋_GB2312" w:cs="仿宋_GB2312"/>
                <w:color w:val="000000"/>
                <w:kern w:val="0"/>
                <w:sz w:val="32"/>
                <w:szCs w:val="32"/>
                <w:lang w:val="en-US" w:eastAsia="zh-CN" w:bidi="ar"/>
              </w:rPr>
              <w:t>水生生物学</w:t>
            </w:r>
          </w:p>
        </w:tc>
      </w:tr>
      <w:tr w14:paraId="5B7CB3D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3" w:hRule="atLeast"/>
        </w:trPr>
        <w:tc>
          <w:tcPr>
            <w:tcW w:w="10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66E6F53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40" w:lineRule="exact"/>
              <w:ind w:left="0" w:right="0"/>
              <w:jc w:val="center"/>
              <w:textAlignment w:val="top"/>
              <w:rPr>
                <w:color w:val="000000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32"/>
                <w:szCs w:val="32"/>
                <w:lang w:val="en-US" w:eastAsia="zh-CN" w:bidi="ar"/>
              </w:rPr>
              <w:t>3</w:t>
            </w:r>
          </w:p>
        </w:tc>
        <w:tc>
          <w:tcPr>
            <w:tcW w:w="7171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199BBEC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40" w:lineRule="exact"/>
              <w:ind w:left="0" w:right="0"/>
              <w:jc w:val="left"/>
              <w:textAlignment w:val="top"/>
              <w:rPr>
                <w:color w:val="000000"/>
              </w:rPr>
            </w:pPr>
            <w:r>
              <w:rPr>
                <w:rFonts w:hint="eastAsia" w:ascii="仿宋_GB2312" w:hAnsi="Calibri" w:eastAsia="仿宋_GB2312" w:cs="仿宋_GB2312"/>
                <w:color w:val="000000"/>
                <w:kern w:val="0"/>
                <w:sz w:val="32"/>
                <w:szCs w:val="32"/>
                <w:lang w:val="en-US" w:eastAsia="zh-CN" w:bidi="ar"/>
              </w:rPr>
              <w:t>海洋生物学</w:t>
            </w:r>
          </w:p>
        </w:tc>
      </w:tr>
      <w:tr w14:paraId="70B4CA1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3" w:hRule="atLeast"/>
        </w:trPr>
        <w:tc>
          <w:tcPr>
            <w:tcW w:w="10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6203E21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40" w:lineRule="exact"/>
              <w:ind w:left="0" w:right="0"/>
              <w:jc w:val="center"/>
              <w:textAlignment w:val="top"/>
              <w:rPr>
                <w:color w:val="000000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32"/>
                <w:szCs w:val="32"/>
                <w:lang w:val="en-US" w:eastAsia="zh-CN" w:bidi="ar"/>
              </w:rPr>
              <w:t>4</w:t>
            </w:r>
          </w:p>
        </w:tc>
        <w:tc>
          <w:tcPr>
            <w:tcW w:w="7171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57B3C62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40" w:lineRule="exact"/>
              <w:ind w:left="0" w:right="0"/>
              <w:jc w:val="left"/>
              <w:textAlignment w:val="top"/>
              <w:rPr>
                <w:color w:val="000000"/>
              </w:rPr>
            </w:pPr>
            <w:r>
              <w:rPr>
                <w:rFonts w:hint="eastAsia" w:ascii="仿宋_GB2312" w:hAnsi="Calibri" w:eastAsia="仿宋_GB2312" w:cs="仿宋_GB2312"/>
                <w:color w:val="000000"/>
                <w:kern w:val="0"/>
                <w:sz w:val="32"/>
                <w:szCs w:val="32"/>
                <w:lang w:val="en-US" w:eastAsia="zh-CN" w:bidi="ar"/>
              </w:rPr>
              <w:t>水产</w:t>
            </w:r>
          </w:p>
        </w:tc>
      </w:tr>
      <w:tr w14:paraId="253E3EA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3" w:hRule="atLeast"/>
        </w:trPr>
        <w:tc>
          <w:tcPr>
            <w:tcW w:w="10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17CDB5E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40" w:lineRule="exact"/>
              <w:ind w:left="0" w:right="0"/>
              <w:jc w:val="center"/>
              <w:textAlignment w:val="top"/>
              <w:rPr>
                <w:color w:val="000000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32"/>
                <w:szCs w:val="32"/>
                <w:lang w:val="en-US" w:eastAsia="zh-CN" w:bidi="ar"/>
              </w:rPr>
              <w:t>5</w:t>
            </w:r>
          </w:p>
        </w:tc>
        <w:tc>
          <w:tcPr>
            <w:tcW w:w="7171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0C49286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40" w:lineRule="exact"/>
              <w:ind w:left="0" w:right="0"/>
              <w:jc w:val="left"/>
              <w:textAlignment w:val="top"/>
              <w:rPr>
                <w:color w:val="000000"/>
              </w:rPr>
            </w:pPr>
            <w:r>
              <w:rPr>
                <w:rFonts w:hint="eastAsia" w:ascii="仿宋_GB2312" w:hAnsi="Calibri" w:eastAsia="仿宋_GB2312" w:cs="仿宋_GB2312"/>
                <w:color w:val="000000"/>
                <w:spacing w:val="-20"/>
                <w:kern w:val="0"/>
                <w:sz w:val="32"/>
                <w:szCs w:val="32"/>
                <w:lang w:val="en-US" w:eastAsia="zh-CN" w:bidi="ar"/>
              </w:rPr>
              <w:t>临床兽医学（仅限上海海洋大学（原上海水产大学））</w:t>
            </w:r>
          </w:p>
        </w:tc>
      </w:tr>
      <w:tr w14:paraId="6F4A110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3" w:hRule="atLeast"/>
        </w:trPr>
        <w:tc>
          <w:tcPr>
            <w:tcW w:w="10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701E52E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40" w:lineRule="exact"/>
              <w:ind w:left="0" w:right="0"/>
              <w:jc w:val="center"/>
              <w:textAlignment w:val="top"/>
              <w:rPr>
                <w:color w:val="000000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32"/>
                <w:szCs w:val="32"/>
                <w:lang w:val="en-US" w:eastAsia="zh-CN" w:bidi="ar"/>
              </w:rPr>
              <w:t>6</w:t>
            </w:r>
          </w:p>
        </w:tc>
        <w:tc>
          <w:tcPr>
            <w:tcW w:w="7171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26705FD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40" w:lineRule="exact"/>
              <w:ind w:left="0" w:right="0"/>
              <w:jc w:val="left"/>
              <w:textAlignment w:val="top"/>
              <w:rPr>
                <w:color w:val="000000"/>
              </w:rPr>
            </w:pPr>
            <w:r>
              <w:rPr>
                <w:rFonts w:hint="eastAsia" w:ascii="仿宋_GB2312" w:hAnsi="Calibri" w:eastAsia="仿宋_GB2312" w:cs="仿宋_GB2312"/>
                <w:color w:val="000000"/>
                <w:kern w:val="0"/>
                <w:sz w:val="32"/>
                <w:szCs w:val="32"/>
                <w:lang w:val="en-US" w:eastAsia="zh-CN" w:bidi="ar"/>
              </w:rPr>
              <w:t>水产动物医学</w:t>
            </w:r>
          </w:p>
        </w:tc>
      </w:tr>
      <w:tr w14:paraId="06A1B2A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3" w:hRule="atLeast"/>
        </w:trPr>
        <w:tc>
          <w:tcPr>
            <w:tcW w:w="10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7F3C63F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40" w:lineRule="exact"/>
              <w:ind w:left="0" w:right="0"/>
              <w:jc w:val="center"/>
              <w:textAlignment w:val="top"/>
              <w:rPr>
                <w:color w:val="000000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32"/>
                <w:szCs w:val="32"/>
                <w:lang w:val="en-US" w:eastAsia="zh-CN" w:bidi="ar"/>
              </w:rPr>
              <w:t>7</w:t>
            </w:r>
          </w:p>
        </w:tc>
        <w:tc>
          <w:tcPr>
            <w:tcW w:w="7171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122ABE2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40" w:lineRule="exact"/>
              <w:ind w:left="0" w:right="0"/>
              <w:jc w:val="left"/>
              <w:textAlignment w:val="top"/>
              <w:rPr>
                <w:color w:val="000000"/>
              </w:rPr>
            </w:pPr>
            <w:r>
              <w:rPr>
                <w:rFonts w:hint="eastAsia" w:ascii="仿宋_GB2312" w:hAnsi="Calibri" w:eastAsia="仿宋_GB2312" w:cs="仿宋_GB2312"/>
                <w:color w:val="000000"/>
                <w:kern w:val="0"/>
                <w:sz w:val="32"/>
                <w:szCs w:val="32"/>
                <w:lang w:val="en-US" w:eastAsia="zh-CN" w:bidi="ar"/>
              </w:rPr>
              <w:t>水产动物养殖</w:t>
            </w:r>
          </w:p>
        </w:tc>
      </w:tr>
      <w:tr w14:paraId="24BE0C9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3" w:hRule="atLeast"/>
        </w:trPr>
        <w:tc>
          <w:tcPr>
            <w:tcW w:w="10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0C8A65B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40" w:lineRule="exact"/>
              <w:ind w:left="0" w:right="0"/>
              <w:jc w:val="center"/>
              <w:textAlignment w:val="top"/>
              <w:rPr>
                <w:color w:val="000000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32"/>
                <w:szCs w:val="32"/>
                <w:lang w:val="en-US" w:eastAsia="zh-CN" w:bidi="ar"/>
              </w:rPr>
              <w:t>8</w:t>
            </w:r>
          </w:p>
        </w:tc>
        <w:tc>
          <w:tcPr>
            <w:tcW w:w="7171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7B201E0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40" w:lineRule="exact"/>
              <w:ind w:left="0" w:right="0"/>
              <w:jc w:val="left"/>
              <w:textAlignment w:val="top"/>
              <w:rPr>
                <w:color w:val="000000"/>
              </w:rPr>
            </w:pPr>
            <w:r>
              <w:rPr>
                <w:rFonts w:hint="eastAsia" w:ascii="仿宋_GB2312" w:hAnsi="Calibri" w:eastAsia="仿宋_GB2312" w:cs="仿宋_GB2312"/>
                <w:color w:val="000000"/>
                <w:kern w:val="0"/>
                <w:sz w:val="32"/>
                <w:szCs w:val="32"/>
                <w:lang w:val="en-US" w:eastAsia="zh-CN" w:bidi="ar"/>
              </w:rPr>
              <w:t>水产养殖学</w:t>
            </w:r>
          </w:p>
        </w:tc>
      </w:tr>
      <w:tr w14:paraId="33D18A8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3" w:hRule="atLeast"/>
        </w:trPr>
        <w:tc>
          <w:tcPr>
            <w:tcW w:w="10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11E3C28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40" w:lineRule="exact"/>
              <w:ind w:left="0" w:right="0"/>
              <w:jc w:val="center"/>
              <w:textAlignment w:val="top"/>
              <w:rPr>
                <w:color w:val="000000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32"/>
                <w:szCs w:val="32"/>
                <w:lang w:val="en-US" w:eastAsia="zh-CN" w:bidi="ar"/>
              </w:rPr>
              <w:t>9</w:t>
            </w:r>
          </w:p>
        </w:tc>
        <w:tc>
          <w:tcPr>
            <w:tcW w:w="7171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49C348D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40" w:lineRule="exact"/>
              <w:ind w:left="0" w:right="0"/>
              <w:jc w:val="left"/>
              <w:textAlignment w:val="top"/>
              <w:rPr>
                <w:color w:val="000000"/>
              </w:rPr>
            </w:pPr>
            <w:r>
              <w:rPr>
                <w:rFonts w:hint="eastAsia" w:ascii="仿宋_GB2312" w:hAnsi="Calibri" w:eastAsia="仿宋_GB2312" w:cs="仿宋_GB2312"/>
                <w:color w:val="000000"/>
                <w:kern w:val="0"/>
                <w:sz w:val="32"/>
                <w:szCs w:val="32"/>
                <w:lang w:val="en-US" w:eastAsia="zh-CN" w:bidi="ar"/>
              </w:rPr>
              <w:t>水产遗传育种与繁殖</w:t>
            </w:r>
          </w:p>
        </w:tc>
      </w:tr>
      <w:tr w14:paraId="71B8ADE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3" w:hRule="atLeast"/>
        </w:trPr>
        <w:tc>
          <w:tcPr>
            <w:tcW w:w="10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44A98BC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40" w:lineRule="exact"/>
              <w:ind w:left="0" w:right="0"/>
              <w:jc w:val="center"/>
              <w:textAlignment w:val="top"/>
              <w:rPr>
                <w:color w:val="000000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32"/>
                <w:szCs w:val="32"/>
                <w:lang w:val="en-US" w:eastAsia="zh-CN" w:bidi="ar"/>
              </w:rPr>
              <w:t>10</w:t>
            </w:r>
          </w:p>
        </w:tc>
        <w:tc>
          <w:tcPr>
            <w:tcW w:w="7171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3E8A1F0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40" w:lineRule="exact"/>
              <w:ind w:left="0" w:right="0"/>
              <w:jc w:val="left"/>
              <w:textAlignment w:val="top"/>
              <w:rPr>
                <w:color w:val="000000"/>
              </w:rPr>
            </w:pPr>
            <w:r>
              <w:rPr>
                <w:rFonts w:hint="eastAsia" w:ascii="仿宋_GB2312" w:hAnsi="Calibri" w:eastAsia="仿宋_GB2312" w:cs="仿宋_GB2312"/>
                <w:color w:val="000000"/>
                <w:kern w:val="0"/>
                <w:sz w:val="32"/>
                <w:szCs w:val="32"/>
                <w:lang w:val="en-US" w:eastAsia="zh-CN" w:bidi="ar"/>
              </w:rPr>
              <w:t>水产医学</w:t>
            </w:r>
          </w:p>
        </w:tc>
      </w:tr>
      <w:tr w14:paraId="6BF7CFA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3" w:hRule="atLeast"/>
        </w:trPr>
        <w:tc>
          <w:tcPr>
            <w:tcW w:w="10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391BB6C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40" w:lineRule="exact"/>
              <w:ind w:left="0" w:right="0"/>
              <w:jc w:val="center"/>
              <w:textAlignment w:val="top"/>
              <w:rPr>
                <w:color w:val="000000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32"/>
                <w:szCs w:val="32"/>
                <w:lang w:val="en-US" w:eastAsia="zh-CN" w:bidi="ar"/>
              </w:rPr>
              <w:t>11</w:t>
            </w:r>
          </w:p>
        </w:tc>
        <w:tc>
          <w:tcPr>
            <w:tcW w:w="7171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50471E9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40" w:lineRule="exact"/>
              <w:ind w:left="0" w:right="0"/>
              <w:jc w:val="left"/>
              <w:textAlignment w:val="top"/>
              <w:rPr>
                <w:color w:val="000000"/>
              </w:rPr>
            </w:pPr>
            <w:r>
              <w:rPr>
                <w:rFonts w:hint="eastAsia" w:ascii="仿宋_GB2312" w:hAnsi="Calibri" w:eastAsia="仿宋_GB2312" w:cs="仿宋_GB2312"/>
                <w:color w:val="000000"/>
                <w:kern w:val="0"/>
                <w:sz w:val="32"/>
                <w:szCs w:val="32"/>
                <w:lang w:val="en-US" w:eastAsia="zh-CN" w:bidi="ar"/>
              </w:rPr>
              <w:t>水产经济动物健康养殖</w:t>
            </w:r>
          </w:p>
        </w:tc>
      </w:tr>
      <w:tr w14:paraId="002198E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3" w:hRule="atLeast"/>
        </w:trPr>
        <w:tc>
          <w:tcPr>
            <w:tcW w:w="10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447D3CA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40" w:lineRule="exact"/>
              <w:ind w:left="0" w:right="0"/>
              <w:jc w:val="center"/>
              <w:textAlignment w:val="top"/>
              <w:rPr>
                <w:color w:val="000000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32"/>
                <w:szCs w:val="32"/>
                <w:lang w:val="en-US" w:eastAsia="zh-CN" w:bidi="ar"/>
              </w:rPr>
              <w:t>12</w:t>
            </w:r>
          </w:p>
        </w:tc>
        <w:tc>
          <w:tcPr>
            <w:tcW w:w="7171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3CE53AA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40" w:lineRule="exact"/>
              <w:ind w:left="0" w:right="0"/>
              <w:jc w:val="left"/>
              <w:textAlignment w:val="top"/>
              <w:rPr>
                <w:color w:val="000000"/>
              </w:rPr>
            </w:pPr>
            <w:r>
              <w:rPr>
                <w:rFonts w:hint="eastAsia" w:ascii="仿宋_GB2312" w:hAnsi="Calibri" w:eastAsia="仿宋_GB2312" w:cs="仿宋_GB2312"/>
                <w:color w:val="000000"/>
                <w:kern w:val="0"/>
                <w:sz w:val="32"/>
                <w:szCs w:val="32"/>
                <w:lang w:val="en-US" w:eastAsia="zh-CN" w:bidi="ar"/>
              </w:rPr>
              <w:t>增殖养殖工程</w:t>
            </w:r>
            <w:r>
              <w:rPr>
                <w:rFonts w:hint="default" w:ascii="Calibri" w:hAnsi="Calibri" w:eastAsia="宋体" w:cs="Calibri"/>
                <w:color w:val="000000"/>
                <w:kern w:val="0"/>
                <w:sz w:val="32"/>
                <w:szCs w:val="32"/>
                <w:lang w:val="en-US" w:eastAsia="zh-CN" w:bidi="ar"/>
              </w:rPr>
              <w:t xml:space="preserve"> </w:t>
            </w:r>
          </w:p>
        </w:tc>
      </w:tr>
      <w:tr w14:paraId="3A298B2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3" w:hRule="atLeast"/>
        </w:trPr>
        <w:tc>
          <w:tcPr>
            <w:tcW w:w="10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5107577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40" w:lineRule="exact"/>
              <w:ind w:left="0" w:right="0"/>
              <w:jc w:val="center"/>
              <w:textAlignment w:val="top"/>
              <w:rPr>
                <w:color w:val="000000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32"/>
                <w:szCs w:val="32"/>
                <w:lang w:val="en-US" w:eastAsia="zh-CN" w:bidi="ar"/>
              </w:rPr>
              <w:t>13</w:t>
            </w:r>
          </w:p>
        </w:tc>
        <w:tc>
          <w:tcPr>
            <w:tcW w:w="7171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6037507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40" w:lineRule="exact"/>
              <w:ind w:left="0" w:right="0"/>
              <w:jc w:val="left"/>
              <w:textAlignment w:val="top"/>
              <w:rPr>
                <w:color w:val="000000"/>
              </w:rPr>
            </w:pPr>
            <w:r>
              <w:rPr>
                <w:rFonts w:hint="eastAsia" w:ascii="仿宋_GB2312" w:hAnsi="Calibri" w:eastAsia="仿宋_GB2312" w:cs="仿宋_GB2312"/>
                <w:color w:val="000000"/>
                <w:kern w:val="0"/>
                <w:sz w:val="32"/>
                <w:szCs w:val="32"/>
                <w:lang w:val="en-US" w:eastAsia="zh-CN" w:bidi="ar"/>
              </w:rPr>
              <w:t>水生动物医学</w:t>
            </w:r>
          </w:p>
        </w:tc>
      </w:tr>
      <w:tr w14:paraId="770EDFD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3" w:hRule="atLeast"/>
        </w:trPr>
        <w:tc>
          <w:tcPr>
            <w:tcW w:w="10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652C387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40" w:lineRule="exact"/>
              <w:ind w:left="0" w:right="0"/>
              <w:jc w:val="center"/>
              <w:textAlignment w:val="top"/>
              <w:rPr>
                <w:color w:val="000000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32"/>
                <w:szCs w:val="32"/>
                <w:lang w:val="en-US" w:eastAsia="zh-CN" w:bidi="ar"/>
              </w:rPr>
              <w:t>14</w:t>
            </w:r>
          </w:p>
        </w:tc>
        <w:tc>
          <w:tcPr>
            <w:tcW w:w="7171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5AFB441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40" w:lineRule="exact"/>
              <w:ind w:left="0" w:right="0"/>
              <w:jc w:val="left"/>
              <w:textAlignment w:val="top"/>
              <w:rPr>
                <w:color w:val="000000"/>
              </w:rPr>
            </w:pPr>
            <w:r>
              <w:rPr>
                <w:rFonts w:hint="eastAsia" w:ascii="仿宋_GB2312" w:hAnsi="Calibri" w:eastAsia="仿宋_GB2312" w:cs="仿宋_GB2312"/>
                <w:color w:val="000000"/>
                <w:kern w:val="0"/>
                <w:sz w:val="32"/>
                <w:szCs w:val="32"/>
                <w:lang w:val="en-US" w:eastAsia="zh-CN" w:bidi="ar"/>
              </w:rPr>
              <w:t>渔业发展</w:t>
            </w:r>
          </w:p>
        </w:tc>
      </w:tr>
      <w:tr w14:paraId="12F1322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89" w:hRule="atLeast"/>
        </w:trPr>
        <w:tc>
          <w:tcPr>
            <w:tcW w:w="10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4EED279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40" w:lineRule="exact"/>
              <w:ind w:left="0" w:right="0"/>
              <w:jc w:val="center"/>
              <w:textAlignment w:val="top"/>
              <w:rPr>
                <w:color w:val="000000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32"/>
                <w:szCs w:val="32"/>
                <w:lang w:val="en-US" w:eastAsia="zh-CN" w:bidi="ar"/>
              </w:rPr>
              <w:t>15</w:t>
            </w:r>
          </w:p>
        </w:tc>
        <w:tc>
          <w:tcPr>
            <w:tcW w:w="7171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3345BFF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40" w:lineRule="exact"/>
              <w:ind w:left="0" w:right="0"/>
              <w:jc w:val="left"/>
              <w:textAlignment w:val="top"/>
              <w:rPr>
                <w:color w:val="000000"/>
              </w:rPr>
            </w:pPr>
            <w:r>
              <w:rPr>
                <w:rFonts w:hint="eastAsia" w:ascii="仿宋_GB2312" w:hAnsi="Calibri" w:eastAsia="仿宋_GB2312" w:cs="仿宋_GB2312"/>
                <w:color w:val="000000"/>
                <w:kern w:val="0"/>
                <w:sz w:val="32"/>
                <w:szCs w:val="32"/>
                <w:lang w:val="en-US" w:eastAsia="zh-CN" w:bidi="ar"/>
              </w:rPr>
              <w:t>渔业</w:t>
            </w:r>
          </w:p>
        </w:tc>
      </w:tr>
      <w:tr w14:paraId="008D909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850" w:hRule="atLeast"/>
        </w:trPr>
        <w:tc>
          <w:tcPr>
            <w:tcW w:w="10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687BE9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40" w:lineRule="exact"/>
              <w:ind w:left="0" w:right="0"/>
              <w:jc w:val="center"/>
              <w:textAlignment w:val="top"/>
              <w:rPr>
                <w:color w:val="000000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32"/>
                <w:szCs w:val="32"/>
                <w:lang w:val="en-US" w:eastAsia="zh-CN" w:bidi="ar"/>
              </w:rPr>
              <w:t>16</w:t>
            </w:r>
          </w:p>
        </w:tc>
        <w:tc>
          <w:tcPr>
            <w:tcW w:w="7171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739E1D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40" w:lineRule="exact"/>
              <w:ind w:left="0" w:right="0"/>
              <w:jc w:val="left"/>
              <w:textAlignment w:val="top"/>
              <w:rPr>
                <w:color w:val="000000"/>
              </w:rPr>
            </w:pPr>
            <w:r>
              <w:rPr>
                <w:rFonts w:hint="eastAsia" w:ascii="仿宋_GB2312" w:hAnsi="Calibri" w:eastAsia="仿宋_GB2312" w:cs="仿宋_GB2312"/>
                <w:color w:val="000000"/>
                <w:kern w:val="0"/>
                <w:sz w:val="32"/>
                <w:szCs w:val="32"/>
                <w:lang w:val="en-US" w:eastAsia="zh-CN" w:bidi="ar"/>
              </w:rPr>
              <w:t>生物学（仅限集美大学、上海海洋大学、大连海洋大学、河南师范大学、湖南农业大学）</w:t>
            </w:r>
          </w:p>
        </w:tc>
      </w:tr>
      <w:tr w14:paraId="35EC24F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3" w:hRule="atLeast"/>
        </w:trPr>
        <w:tc>
          <w:tcPr>
            <w:tcW w:w="10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182FBEB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40" w:lineRule="exact"/>
              <w:ind w:left="0" w:right="0"/>
              <w:jc w:val="center"/>
              <w:textAlignment w:val="top"/>
              <w:rPr>
                <w:color w:val="000000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32"/>
                <w:szCs w:val="32"/>
                <w:lang w:val="en-US" w:eastAsia="zh-CN" w:bidi="ar"/>
              </w:rPr>
              <w:t>17</w:t>
            </w:r>
          </w:p>
        </w:tc>
        <w:tc>
          <w:tcPr>
            <w:tcW w:w="7171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2C04361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40" w:lineRule="exact"/>
              <w:ind w:left="0" w:right="0"/>
              <w:jc w:val="left"/>
              <w:textAlignment w:val="top"/>
              <w:rPr>
                <w:color w:val="000000"/>
              </w:rPr>
            </w:pPr>
            <w:r>
              <w:rPr>
                <w:rFonts w:hint="eastAsia" w:ascii="仿宋_GB2312" w:hAnsi="Calibri" w:eastAsia="仿宋_GB2312" w:cs="仿宋_GB2312"/>
                <w:color w:val="000000"/>
                <w:kern w:val="0"/>
                <w:sz w:val="32"/>
                <w:szCs w:val="32"/>
                <w:lang w:val="en-US" w:eastAsia="zh-CN" w:bidi="ar"/>
              </w:rPr>
              <w:t>动物学（仅限中国海洋大学、四川农业大学）</w:t>
            </w:r>
          </w:p>
        </w:tc>
      </w:tr>
      <w:tr w14:paraId="796E4D5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3" w:hRule="atLeast"/>
        </w:trPr>
        <w:tc>
          <w:tcPr>
            <w:tcW w:w="8247" w:type="dxa"/>
            <w:gridSpan w:val="2"/>
            <w:tcBorders>
              <w:top w:val="nil"/>
              <w:left w:val="nil"/>
              <w:bottom w:val="single" w:color="000000" w:sz="4" w:space="0"/>
              <w:right w:val="nil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5F912C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40" w:lineRule="exact"/>
              <w:ind w:left="0" w:right="0"/>
              <w:jc w:val="left"/>
              <w:textAlignment w:val="center"/>
              <w:rPr>
                <w:color w:val="000000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32"/>
                <w:szCs w:val="32"/>
                <w:lang w:val="en-US" w:eastAsia="zh-CN" w:bidi="ar"/>
              </w:rPr>
              <w:t>二、本科专业（</w:t>
            </w: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32"/>
                <w:szCs w:val="32"/>
                <w:lang w:val="en-US" w:eastAsia="zh-CN" w:bidi="ar"/>
              </w:rPr>
              <w:t>15</w:t>
            </w:r>
            <w:r>
              <w:rPr>
                <w:rFonts w:hint="eastAsia" w:ascii="黑体" w:hAnsi="宋体" w:eastAsia="黑体" w:cs="黑体"/>
                <w:color w:val="000000"/>
                <w:kern w:val="0"/>
                <w:sz w:val="32"/>
                <w:szCs w:val="32"/>
                <w:lang w:val="en-US" w:eastAsia="zh-CN" w:bidi="ar"/>
              </w:rPr>
              <w:t>个）</w:t>
            </w:r>
          </w:p>
        </w:tc>
      </w:tr>
      <w:tr w14:paraId="1991CFE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3" w:hRule="atLeast"/>
        </w:trPr>
        <w:tc>
          <w:tcPr>
            <w:tcW w:w="10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5F2D444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40" w:lineRule="exact"/>
              <w:ind w:left="0" w:right="0"/>
              <w:jc w:val="center"/>
              <w:textAlignment w:val="top"/>
              <w:rPr>
                <w:color w:val="000000"/>
              </w:rPr>
            </w:pPr>
            <w:r>
              <w:rPr>
                <w:rFonts w:hint="eastAsia" w:ascii="仿宋_GB2312" w:hAnsi="Calibri" w:eastAsia="仿宋_GB2312" w:cs="仿宋_GB2312"/>
                <w:b/>
                <w:bCs/>
                <w:color w:val="000000"/>
                <w:kern w:val="0"/>
                <w:sz w:val="32"/>
                <w:szCs w:val="32"/>
                <w:lang w:val="en-US" w:eastAsia="zh-CN" w:bidi="ar"/>
              </w:rPr>
              <w:t>序号</w:t>
            </w:r>
          </w:p>
        </w:tc>
        <w:tc>
          <w:tcPr>
            <w:tcW w:w="7171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1B0EBC6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40" w:lineRule="exact"/>
              <w:ind w:left="0" w:right="0"/>
              <w:jc w:val="center"/>
              <w:textAlignment w:val="top"/>
              <w:rPr>
                <w:color w:val="000000"/>
              </w:rPr>
            </w:pPr>
            <w:r>
              <w:rPr>
                <w:rFonts w:hint="eastAsia" w:ascii="仿宋_GB2312" w:hAnsi="Calibri" w:eastAsia="仿宋_GB2312" w:cs="仿宋_GB2312"/>
                <w:b/>
                <w:bCs/>
                <w:color w:val="000000"/>
                <w:kern w:val="0"/>
                <w:sz w:val="32"/>
                <w:szCs w:val="32"/>
                <w:lang w:val="en-US" w:eastAsia="zh-CN" w:bidi="ar"/>
              </w:rPr>
              <w:t>专业名称</w:t>
            </w:r>
          </w:p>
        </w:tc>
      </w:tr>
      <w:tr w14:paraId="6DABA8A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3" w:hRule="atLeast"/>
        </w:trPr>
        <w:tc>
          <w:tcPr>
            <w:tcW w:w="10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69B96EA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40" w:lineRule="exact"/>
              <w:ind w:left="0" w:right="0"/>
              <w:jc w:val="center"/>
              <w:textAlignment w:val="top"/>
              <w:rPr>
                <w:color w:val="000000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32"/>
                <w:szCs w:val="32"/>
                <w:lang w:val="en-US" w:eastAsia="zh-CN" w:bidi="ar"/>
              </w:rPr>
              <w:t>1</w:t>
            </w:r>
          </w:p>
        </w:tc>
        <w:tc>
          <w:tcPr>
            <w:tcW w:w="7171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18EA357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40" w:lineRule="exact"/>
              <w:ind w:left="0" w:right="0"/>
              <w:jc w:val="left"/>
              <w:textAlignment w:val="top"/>
              <w:rPr>
                <w:color w:val="000000"/>
              </w:rPr>
            </w:pPr>
            <w:r>
              <w:rPr>
                <w:rFonts w:hint="eastAsia" w:ascii="仿宋_GB2312" w:hAnsi="Calibri" w:eastAsia="仿宋_GB2312" w:cs="仿宋_GB2312"/>
                <w:color w:val="000000"/>
                <w:kern w:val="0"/>
                <w:sz w:val="32"/>
                <w:szCs w:val="32"/>
                <w:lang w:val="en-US" w:eastAsia="zh-CN" w:bidi="ar"/>
              </w:rPr>
              <w:t>淡水渔业</w:t>
            </w:r>
          </w:p>
        </w:tc>
      </w:tr>
      <w:tr w14:paraId="0F0FBF3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3" w:hRule="atLeast"/>
        </w:trPr>
        <w:tc>
          <w:tcPr>
            <w:tcW w:w="10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4599868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40" w:lineRule="exact"/>
              <w:ind w:left="0" w:right="0"/>
              <w:jc w:val="center"/>
              <w:textAlignment w:val="top"/>
              <w:rPr>
                <w:color w:val="000000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32"/>
                <w:szCs w:val="32"/>
                <w:lang w:val="en-US" w:eastAsia="zh-CN" w:bidi="ar"/>
              </w:rPr>
              <w:t>2</w:t>
            </w:r>
          </w:p>
        </w:tc>
        <w:tc>
          <w:tcPr>
            <w:tcW w:w="7171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07EB0CF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40" w:lineRule="exact"/>
              <w:ind w:left="0" w:right="0"/>
              <w:jc w:val="left"/>
              <w:textAlignment w:val="top"/>
              <w:rPr>
                <w:color w:val="000000"/>
              </w:rPr>
            </w:pPr>
            <w:r>
              <w:rPr>
                <w:rFonts w:hint="eastAsia" w:ascii="仿宋_GB2312" w:hAnsi="Calibri" w:eastAsia="仿宋_GB2312" w:cs="仿宋_GB2312"/>
                <w:color w:val="000000"/>
                <w:kern w:val="0"/>
                <w:sz w:val="32"/>
                <w:szCs w:val="32"/>
                <w:lang w:val="en-US" w:eastAsia="zh-CN" w:bidi="ar"/>
              </w:rPr>
              <w:t>海水养殖</w:t>
            </w:r>
          </w:p>
        </w:tc>
      </w:tr>
      <w:tr w14:paraId="591F79D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3" w:hRule="atLeast"/>
        </w:trPr>
        <w:tc>
          <w:tcPr>
            <w:tcW w:w="10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1E74F7C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40" w:lineRule="exact"/>
              <w:ind w:left="0" w:right="0"/>
              <w:jc w:val="center"/>
              <w:textAlignment w:val="top"/>
              <w:rPr>
                <w:color w:val="000000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32"/>
                <w:szCs w:val="32"/>
                <w:lang w:val="en-US" w:eastAsia="zh-CN" w:bidi="ar"/>
              </w:rPr>
              <w:t>3</w:t>
            </w:r>
          </w:p>
        </w:tc>
        <w:tc>
          <w:tcPr>
            <w:tcW w:w="7171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144C969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40" w:lineRule="exact"/>
              <w:ind w:left="0" w:right="0"/>
              <w:jc w:val="left"/>
              <w:textAlignment w:val="top"/>
              <w:rPr>
                <w:color w:val="000000"/>
              </w:rPr>
            </w:pPr>
            <w:r>
              <w:rPr>
                <w:rFonts w:hint="eastAsia" w:ascii="仿宋_GB2312" w:hAnsi="Calibri" w:eastAsia="仿宋_GB2312" w:cs="仿宋_GB2312"/>
                <w:color w:val="000000"/>
                <w:kern w:val="0"/>
                <w:sz w:val="32"/>
                <w:szCs w:val="32"/>
                <w:lang w:val="en-US" w:eastAsia="zh-CN" w:bidi="ar"/>
              </w:rPr>
              <w:t>水产养殖学</w:t>
            </w:r>
          </w:p>
        </w:tc>
      </w:tr>
      <w:tr w14:paraId="10A7C79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3" w:hRule="atLeast"/>
        </w:trPr>
        <w:tc>
          <w:tcPr>
            <w:tcW w:w="10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382F596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40" w:lineRule="exact"/>
              <w:ind w:left="0" w:right="0"/>
              <w:jc w:val="center"/>
              <w:textAlignment w:val="top"/>
              <w:rPr>
                <w:color w:val="000000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32"/>
                <w:szCs w:val="32"/>
                <w:lang w:val="en-US" w:eastAsia="zh-CN" w:bidi="ar"/>
              </w:rPr>
              <w:t>4</w:t>
            </w:r>
          </w:p>
        </w:tc>
        <w:tc>
          <w:tcPr>
            <w:tcW w:w="7171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2F66192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40" w:lineRule="exact"/>
              <w:ind w:left="0" w:right="0"/>
              <w:jc w:val="left"/>
              <w:textAlignment w:val="top"/>
              <w:rPr>
                <w:color w:val="000000"/>
              </w:rPr>
            </w:pPr>
            <w:r>
              <w:rPr>
                <w:rFonts w:hint="eastAsia" w:ascii="仿宋_GB2312" w:hAnsi="Calibri" w:eastAsia="仿宋_GB2312" w:cs="仿宋_GB2312"/>
                <w:color w:val="000000"/>
                <w:kern w:val="0"/>
                <w:sz w:val="32"/>
                <w:szCs w:val="32"/>
                <w:lang w:val="en-US" w:eastAsia="zh-CN" w:bidi="ar"/>
              </w:rPr>
              <w:t>水族科学与技术</w:t>
            </w:r>
            <w:r>
              <w:rPr>
                <w:rFonts w:hint="default" w:ascii="Calibri" w:hAnsi="Calibri" w:eastAsia="宋体" w:cs="Calibri"/>
                <w:color w:val="000000"/>
                <w:kern w:val="0"/>
                <w:sz w:val="32"/>
                <w:szCs w:val="32"/>
                <w:lang w:val="en-US" w:eastAsia="zh-CN" w:bidi="ar"/>
              </w:rPr>
              <w:t xml:space="preserve"> </w:t>
            </w:r>
          </w:p>
        </w:tc>
      </w:tr>
      <w:tr w14:paraId="00D9D60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3" w:hRule="atLeast"/>
        </w:trPr>
        <w:tc>
          <w:tcPr>
            <w:tcW w:w="10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0F8936B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40" w:lineRule="exact"/>
              <w:ind w:left="0" w:right="0"/>
              <w:jc w:val="center"/>
              <w:textAlignment w:val="top"/>
              <w:rPr>
                <w:color w:val="000000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32"/>
                <w:szCs w:val="32"/>
                <w:lang w:val="en-US" w:eastAsia="zh-CN" w:bidi="ar"/>
              </w:rPr>
              <w:t>5</w:t>
            </w:r>
          </w:p>
        </w:tc>
        <w:tc>
          <w:tcPr>
            <w:tcW w:w="7171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5386B8E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40" w:lineRule="exact"/>
              <w:ind w:left="0" w:right="0"/>
              <w:jc w:val="left"/>
              <w:textAlignment w:val="top"/>
              <w:rPr>
                <w:color w:val="000000"/>
              </w:rPr>
            </w:pPr>
            <w:r>
              <w:rPr>
                <w:rFonts w:hint="eastAsia" w:ascii="仿宋_GB2312" w:hAnsi="Calibri" w:eastAsia="仿宋_GB2312" w:cs="仿宋_GB2312"/>
                <w:color w:val="000000"/>
                <w:kern w:val="0"/>
                <w:sz w:val="32"/>
                <w:szCs w:val="32"/>
                <w:lang w:val="en-US" w:eastAsia="zh-CN" w:bidi="ar"/>
              </w:rPr>
              <w:t>水产养殖教育</w:t>
            </w:r>
          </w:p>
        </w:tc>
      </w:tr>
      <w:tr w14:paraId="63ABD02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3" w:hRule="atLeast"/>
        </w:trPr>
        <w:tc>
          <w:tcPr>
            <w:tcW w:w="10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65151F9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40" w:lineRule="exact"/>
              <w:ind w:left="0" w:right="0"/>
              <w:jc w:val="center"/>
              <w:textAlignment w:val="top"/>
              <w:rPr>
                <w:color w:val="000000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32"/>
                <w:szCs w:val="32"/>
                <w:lang w:val="en-US" w:eastAsia="zh-CN" w:bidi="ar"/>
              </w:rPr>
              <w:t>6</w:t>
            </w:r>
          </w:p>
        </w:tc>
        <w:tc>
          <w:tcPr>
            <w:tcW w:w="7171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024C6F1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40" w:lineRule="exact"/>
              <w:ind w:left="0" w:right="0"/>
              <w:jc w:val="left"/>
              <w:textAlignment w:val="top"/>
              <w:rPr>
                <w:color w:val="000000"/>
              </w:rPr>
            </w:pPr>
            <w:r>
              <w:rPr>
                <w:rFonts w:hint="eastAsia" w:ascii="仿宋_GB2312" w:hAnsi="Calibri" w:eastAsia="仿宋_GB2312" w:cs="仿宋_GB2312"/>
                <w:color w:val="000000"/>
                <w:kern w:val="0"/>
                <w:sz w:val="32"/>
                <w:szCs w:val="32"/>
                <w:lang w:val="en-US" w:eastAsia="zh-CN" w:bidi="ar"/>
              </w:rPr>
              <w:t>水生动物医学</w:t>
            </w:r>
          </w:p>
        </w:tc>
      </w:tr>
      <w:tr w14:paraId="0212E05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3" w:hRule="atLeast"/>
        </w:trPr>
        <w:tc>
          <w:tcPr>
            <w:tcW w:w="10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044CCA3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40" w:lineRule="exact"/>
              <w:ind w:left="0" w:right="0"/>
              <w:jc w:val="center"/>
              <w:textAlignment w:val="top"/>
              <w:rPr>
                <w:color w:val="000000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32"/>
                <w:szCs w:val="32"/>
                <w:lang w:val="en-US" w:eastAsia="zh-CN" w:bidi="ar"/>
              </w:rPr>
              <w:t>7</w:t>
            </w:r>
          </w:p>
        </w:tc>
        <w:tc>
          <w:tcPr>
            <w:tcW w:w="7171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3C581BB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40" w:lineRule="exact"/>
              <w:ind w:left="0" w:right="0"/>
              <w:jc w:val="left"/>
              <w:textAlignment w:val="top"/>
              <w:rPr>
                <w:color w:val="000000"/>
              </w:rPr>
            </w:pPr>
            <w:r>
              <w:rPr>
                <w:rFonts w:hint="eastAsia" w:ascii="仿宋_GB2312" w:hAnsi="Calibri" w:eastAsia="仿宋_GB2312" w:cs="仿宋_GB2312"/>
                <w:color w:val="000000"/>
                <w:kern w:val="0"/>
                <w:sz w:val="32"/>
                <w:szCs w:val="32"/>
                <w:lang w:val="en-US" w:eastAsia="zh-CN" w:bidi="ar"/>
              </w:rPr>
              <w:t>海洋渔业</w:t>
            </w:r>
          </w:p>
        </w:tc>
      </w:tr>
      <w:tr w14:paraId="0EE4B13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3" w:hRule="atLeast"/>
        </w:trPr>
        <w:tc>
          <w:tcPr>
            <w:tcW w:w="10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5CE2279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40" w:lineRule="exact"/>
              <w:ind w:left="0" w:right="0"/>
              <w:jc w:val="center"/>
              <w:textAlignment w:val="top"/>
              <w:rPr>
                <w:color w:val="000000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32"/>
                <w:szCs w:val="32"/>
                <w:lang w:val="en-US" w:eastAsia="zh-CN" w:bidi="ar"/>
              </w:rPr>
              <w:t>8</w:t>
            </w:r>
          </w:p>
        </w:tc>
        <w:tc>
          <w:tcPr>
            <w:tcW w:w="7171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4268504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40" w:lineRule="exact"/>
              <w:ind w:left="0" w:right="0"/>
              <w:jc w:val="left"/>
              <w:textAlignment w:val="top"/>
              <w:rPr>
                <w:color w:val="000000"/>
              </w:rPr>
            </w:pPr>
            <w:r>
              <w:rPr>
                <w:rFonts w:hint="eastAsia" w:ascii="仿宋_GB2312" w:hAnsi="Calibri" w:eastAsia="仿宋_GB2312" w:cs="仿宋_GB2312"/>
                <w:color w:val="000000"/>
                <w:kern w:val="0"/>
                <w:sz w:val="32"/>
                <w:szCs w:val="32"/>
                <w:lang w:val="en-US" w:eastAsia="zh-CN" w:bidi="ar"/>
              </w:rPr>
              <w:t>渔业资源与渔政管理</w:t>
            </w:r>
          </w:p>
        </w:tc>
      </w:tr>
      <w:tr w14:paraId="717A474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3" w:hRule="atLeast"/>
        </w:trPr>
        <w:tc>
          <w:tcPr>
            <w:tcW w:w="10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64117C0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40" w:lineRule="exact"/>
              <w:ind w:left="0" w:right="0"/>
              <w:jc w:val="center"/>
              <w:textAlignment w:val="top"/>
              <w:rPr>
                <w:color w:val="000000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32"/>
                <w:szCs w:val="32"/>
                <w:lang w:val="en-US" w:eastAsia="zh-CN" w:bidi="ar"/>
              </w:rPr>
              <w:t>9</w:t>
            </w:r>
          </w:p>
        </w:tc>
        <w:tc>
          <w:tcPr>
            <w:tcW w:w="7171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71AA4F6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40" w:lineRule="exact"/>
              <w:ind w:left="0" w:right="0"/>
              <w:jc w:val="left"/>
              <w:textAlignment w:val="top"/>
              <w:rPr>
                <w:color w:val="000000"/>
              </w:rPr>
            </w:pPr>
            <w:r>
              <w:rPr>
                <w:rFonts w:hint="eastAsia" w:ascii="仿宋_GB2312" w:hAnsi="Calibri" w:eastAsia="仿宋_GB2312" w:cs="仿宋_GB2312"/>
                <w:color w:val="000000"/>
                <w:kern w:val="0"/>
                <w:sz w:val="32"/>
                <w:szCs w:val="32"/>
                <w:lang w:val="en-US" w:eastAsia="zh-CN" w:bidi="ar"/>
              </w:rPr>
              <w:t>海洋渔业科学与技术</w:t>
            </w:r>
          </w:p>
        </w:tc>
      </w:tr>
      <w:tr w14:paraId="2E5ABB1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3" w:hRule="atLeast"/>
        </w:trPr>
        <w:tc>
          <w:tcPr>
            <w:tcW w:w="10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013850A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40" w:lineRule="exact"/>
              <w:ind w:left="0" w:right="0"/>
              <w:jc w:val="center"/>
              <w:textAlignment w:val="top"/>
              <w:rPr>
                <w:color w:val="000000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32"/>
                <w:szCs w:val="32"/>
                <w:lang w:val="en-US" w:eastAsia="zh-CN" w:bidi="ar"/>
              </w:rPr>
              <w:t>10</w:t>
            </w:r>
          </w:p>
        </w:tc>
        <w:tc>
          <w:tcPr>
            <w:tcW w:w="7171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189C46B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40" w:lineRule="exact"/>
              <w:ind w:left="0" w:right="0"/>
              <w:jc w:val="left"/>
              <w:textAlignment w:val="top"/>
              <w:rPr>
                <w:color w:val="000000"/>
              </w:rPr>
            </w:pPr>
            <w:r>
              <w:rPr>
                <w:rFonts w:hint="eastAsia" w:ascii="仿宋_GB2312" w:hAnsi="Calibri" w:eastAsia="仿宋_GB2312" w:cs="仿宋_GB2312"/>
                <w:color w:val="000000"/>
                <w:kern w:val="0"/>
                <w:sz w:val="32"/>
                <w:szCs w:val="32"/>
                <w:lang w:val="en-US" w:eastAsia="zh-CN" w:bidi="ar"/>
              </w:rPr>
              <w:t>水产养殖</w:t>
            </w:r>
            <w:r>
              <w:rPr>
                <w:rFonts w:hint="default" w:ascii="Calibri" w:hAnsi="Calibri" w:eastAsia="宋体" w:cs="Calibri"/>
                <w:color w:val="000000"/>
                <w:kern w:val="0"/>
                <w:sz w:val="32"/>
                <w:szCs w:val="32"/>
                <w:lang w:val="en-US" w:eastAsia="zh-CN" w:bidi="ar"/>
              </w:rPr>
              <w:t xml:space="preserve"> </w:t>
            </w:r>
          </w:p>
        </w:tc>
      </w:tr>
      <w:tr w14:paraId="5A47783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3" w:hRule="atLeast"/>
        </w:trPr>
        <w:tc>
          <w:tcPr>
            <w:tcW w:w="10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15E5D2C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40" w:lineRule="exact"/>
              <w:ind w:left="0" w:right="0"/>
              <w:jc w:val="center"/>
              <w:textAlignment w:val="top"/>
              <w:rPr>
                <w:color w:val="000000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32"/>
                <w:szCs w:val="32"/>
                <w:lang w:val="en-US" w:eastAsia="zh-CN" w:bidi="ar"/>
              </w:rPr>
              <w:t>11</w:t>
            </w:r>
          </w:p>
        </w:tc>
        <w:tc>
          <w:tcPr>
            <w:tcW w:w="7171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308981E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40" w:lineRule="exact"/>
              <w:ind w:left="0" w:right="0"/>
              <w:jc w:val="left"/>
              <w:textAlignment w:val="top"/>
              <w:rPr>
                <w:color w:val="000000"/>
              </w:rPr>
            </w:pPr>
            <w:r>
              <w:rPr>
                <w:rFonts w:hint="eastAsia" w:ascii="仿宋_GB2312" w:hAnsi="Calibri" w:eastAsia="仿宋_GB2312" w:cs="仿宋_GB2312"/>
                <w:color w:val="000000"/>
                <w:kern w:val="0"/>
                <w:sz w:val="32"/>
                <w:szCs w:val="32"/>
                <w:lang w:val="en-US" w:eastAsia="zh-CN" w:bidi="ar"/>
              </w:rPr>
              <w:t>现代水产养殖技术</w:t>
            </w:r>
          </w:p>
        </w:tc>
      </w:tr>
      <w:tr w14:paraId="5C53270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3" w:hRule="atLeast"/>
        </w:trPr>
        <w:tc>
          <w:tcPr>
            <w:tcW w:w="10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29FCC08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40" w:lineRule="exact"/>
              <w:ind w:left="0" w:right="0"/>
              <w:jc w:val="center"/>
              <w:textAlignment w:val="top"/>
              <w:rPr>
                <w:color w:val="000000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32"/>
                <w:szCs w:val="32"/>
                <w:lang w:val="en-US" w:eastAsia="zh-CN" w:bidi="ar"/>
              </w:rPr>
              <w:t>12</w:t>
            </w:r>
          </w:p>
        </w:tc>
        <w:tc>
          <w:tcPr>
            <w:tcW w:w="7171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57A749D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40" w:lineRule="exact"/>
              <w:ind w:left="0" w:right="0"/>
              <w:jc w:val="left"/>
              <w:textAlignment w:val="top"/>
              <w:rPr>
                <w:color w:val="000000"/>
              </w:rPr>
            </w:pPr>
            <w:r>
              <w:rPr>
                <w:rFonts w:hint="eastAsia" w:ascii="仿宋_GB2312" w:hAnsi="Calibri" w:eastAsia="仿宋_GB2312" w:cs="仿宋_GB2312"/>
                <w:color w:val="000000"/>
                <w:kern w:val="0"/>
                <w:sz w:val="32"/>
                <w:szCs w:val="32"/>
                <w:lang w:val="en-US" w:eastAsia="zh-CN" w:bidi="ar"/>
              </w:rPr>
              <w:t>海洋科学</w:t>
            </w:r>
          </w:p>
        </w:tc>
      </w:tr>
      <w:tr w14:paraId="1C17CDC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3" w:hRule="atLeast"/>
        </w:trPr>
        <w:tc>
          <w:tcPr>
            <w:tcW w:w="10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1910F6B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40" w:lineRule="exact"/>
              <w:ind w:left="0" w:right="0"/>
              <w:jc w:val="center"/>
              <w:textAlignment w:val="top"/>
              <w:rPr>
                <w:color w:val="000000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32"/>
                <w:szCs w:val="32"/>
                <w:lang w:val="en-US" w:eastAsia="zh-CN" w:bidi="ar"/>
              </w:rPr>
              <w:t>13</w:t>
            </w:r>
          </w:p>
        </w:tc>
        <w:tc>
          <w:tcPr>
            <w:tcW w:w="7171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10E2D43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40" w:lineRule="exact"/>
              <w:ind w:left="0" w:right="0"/>
              <w:jc w:val="left"/>
              <w:textAlignment w:val="top"/>
              <w:rPr>
                <w:color w:val="000000"/>
              </w:rPr>
            </w:pPr>
            <w:r>
              <w:rPr>
                <w:rFonts w:hint="eastAsia" w:ascii="仿宋_GB2312" w:hAnsi="Calibri" w:eastAsia="仿宋_GB2312" w:cs="仿宋_GB2312"/>
                <w:color w:val="000000"/>
                <w:kern w:val="0"/>
                <w:sz w:val="32"/>
                <w:szCs w:val="32"/>
                <w:lang w:val="en-US" w:eastAsia="zh-CN" w:bidi="ar"/>
              </w:rPr>
              <w:t>动物科学（仅限集美大学、广东海洋大学）</w:t>
            </w:r>
          </w:p>
        </w:tc>
      </w:tr>
      <w:tr w14:paraId="47C6594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3" w:hRule="atLeast"/>
        </w:trPr>
        <w:tc>
          <w:tcPr>
            <w:tcW w:w="10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6131208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40" w:lineRule="exact"/>
              <w:ind w:left="0" w:right="0"/>
              <w:jc w:val="center"/>
              <w:textAlignment w:val="top"/>
              <w:rPr>
                <w:color w:val="000000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32"/>
                <w:szCs w:val="32"/>
                <w:lang w:val="en-US" w:eastAsia="zh-CN" w:bidi="ar"/>
              </w:rPr>
              <w:t>14</w:t>
            </w:r>
          </w:p>
        </w:tc>
        <w:tc>
          <w:tcPr>
            <w:tcW w:w="7171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166A889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40" w:lineRule="exact"/>
              <w:ind w:left="0" w:right="0"/>
              <w:jc w:val="left"/>
              <w:textAlignment w:val="top"/>
              <w:rPr>
                <w:color w:val="000000"/>
              </w:rPr>
            </w:pPr>
            <w:r>
              <w:rPr>
                <w:rFonts w:hint="eastAsia" w:ascii="仿宋_GB2312" w:hAnsi="Calibri" w:eastAsia="仿宋_GB2312" w:cs="仿宋_GB2312"/>
                <w:color w:val="000000"/>
                <w:kern w:val="0"/>
                <w:sz w:val="32"/>
                <w:szCs w:val="32"/>
                <w:lang w:val="en-US" w:eastAsia="zh-CN" w:bidi="ar"/>
              </w:rPr>
              <w:t>动物医学（仅限四川农业大学）</w:t>
            </w:r>
          </w:p>
        </w:tc>
      </w:tr>
      <w:tr w14:paraId="61B5A7E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3" w:hRule="atLeast"/>
        </w:trPr>
        <w:tc>
          <w:tcPr>
            <w:tcW w:w="10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EB2E5E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40" w:lineRule="exact"/>
              <w:ind w:left="0" w:right="0"/>
              <w:jc w:val="center"/>
              <w:textAlignment w:val="top"/>
              <w:rPr>
                <w:color w:val="000000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32"/>
                <w:szCs w:val="32"/>
                <w:lang w:val="en-US" w:eastAsia="zh-CN" w:bidi="ar"/>
              </w:rPr>
              <w:t>15</w:t>
            </w:r>
          </w:p>
        </w:tc>
        <w:tc>
          <w:tcPr>
            <w:tcW w:w="7171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29AC847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40" w:lineRule="exact"/>
              <w:ind w:left="0" w:right="0"/>
              <w:jc w:val="left"/>
              <w:textAlignment w:val="top"/>
              <w:rPr>
                <w:color w:val="000000"/>
              </w:rPr>
            </w:pPr>
            <w:r>
              <w:rPr>
                <w:rFonts w:hint="eastAsia" w:ascii="仿宋_GB2312" w:hAnsi="Calibri" w:eastAsia="仿宋_GB2312" w:cs="仿宋_GB2312"/>
                <w:color w:val="000000"/>
                <w:kern w:val="0"/>
                <w:sz w:val="32"/>
                <w:szCs w:val="32"/>
                <w:lang w:val="en-US" w:eastAsia="zh-CN" w:bidi="ar"/>
              </w:rPr>
              <w:t>生物科学（仅限上海海洋大学、大连海洋大学、浙江海洋大学、河南师范大学）</w:t>
            </w:r>
          </w:p>
        </w:tc>
      </w:tr>
      <w:tr w14:paraId="236C17B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3" w:hRule="atLeast"/>
        </w:trPr>
        <w:tc>
          <w:tcPr>
            <w:tcW w:w="8247" w:type="dxa"/>
            <w:gridSpan w:val="2"/>
            <w:tcBorders>
              <w:top w:val="nil"/>
              <w:left w:val="nil"/>
              <w:bottom w:val="single" w:color="000000" w:sz="4" w:space="0"/>
              <w:right w:val="nil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3D533C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40" w:lineRule="exact"/>
              <w:ind w:left="0" w:right="0"/>
              <w:jc w:val="left"/>
              <w:textAlignment w:val="center"/>
              <w:rPr>
                <w:color w:val="000000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32"/>
                <w:szCs w:val="32"/>
                <w:lang w:val="en-US" w:eastAsia="zh-CN" w:bidi="ar"/>
              </w:rPr>
              <w:t>三、专科专业（</w:t>
            </w: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32"/>
                <w:szCs w:val="32"/>
                <w:lang w:val="en-US" w:eastAsia="zh-CN" w:bidi="ar"/>
              </w:rPr>
              <w:t>16</w:t>
            </w:r>
            <w:r>
              <w:rPr>
                <w:rFonts w:hint="eastAsia" w:ascii="黑体" w:hAnsi="宋体" w:eastAsia="黑体" w:cs="黑体"/>
                <w:color w:val="000000"/>
                <w:kern w:val="0"/>
                <w:sz w:val="32"/>
                <w:szCs w:val="32"/>
                <w:lang w:val="en-US" w:eastAsia="zh-CN" w:bidi="ar"/>
              </w:rPr>
              <w:t>个）</w:t>
            </w:r>
          </w:p>
        </w:tc>
      </w:tr>
      <w:tr w14:paraId="31392B7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3" w:hRule="atLeast"/>
        </w:trPr>
        <w:tc>
          <w:tcPr>
            <w:tcW w:w="10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2620A4D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40" w:lineRule="exact"/>
              <w:ind w:left="0" w:right="0"/>
              <w:jc w:val="center"/>
              <w:textAlignment w:val="top"/>
              <w:rPr>
                <w:color w:val="000000"/>
              </w:rPr>
            </w:pPr>
            <w:r>
              <w:rPr>
                <w:rFonts w:hint="eastAsia" w:ascii="仿宋_GB2312" w:hAnsi="Calibri" w:eastAsia="仿宋_GB2312" w:cs="仿宋_GB2312"/>
                <w:b/>
                <w:bCs/>
                <w:color w:val="000000"/>
                <w:kern w:val="0"/>
                <w:sz w:val="32"/>
                <w:szCs w:val="32"/>
                <w:lang w:val="en-US" w:eastAsia="zh-CN" w:bidi="ar"/>
              </w:rPr>
              <w:t>序号</w:t>
            </w:r>
          </w:p>
        </w:tc>
        <w:tc>
          <w:tcPr>
            <w:tcW w:w="7171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72D91DB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40" w:lineRule="exact"/>
              <w:ind w:left="0" w:right="0"/>
              <w:jc w:val="center"/>
              <w:textAlignment w:val="top"/>
              <w:rPr>
                <w:color w:val="000000"/>
              </w:rPr>
            </w:pPr>
            <w:r>
              <w:rPr>
                <w:rFonts w:hint="eastAsia" w:ascii="仿宋_GB2312" w:hAnsi="Calibri" w:eastAsia="仿宋_GB2312" w:cs="仿宋_GB2312"/>
                <w:b/>
                <w:bCs/>
                <w:color w:val="000000"/>
                <w:kern w:val="0"/>
                <w:sz w:val="32"/>
                <w:szCs w:val="32"/>
                <w:lang w:val="en-US" w:eastAsia="zh-CN" w:bidi="ar"/>
              </w:rPr>
              <w:t>专业名称</w:t>
            </w:r>
          </w:p>
        </w:tc>
      </w:tr>
      <w:tr w14:paraId="35268A3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3" w:hRule="atLeast"/>
        </w:trPr>
        <w:tc>
          <w:tcPr>
            <w:tcW w:w="10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27CA82E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40" w:lineRule="exact"/>
              <w:ind w:left="0" w:right="0"/>
              <w:jc w:val="center"/>
              <w:textAlignment w:val="top"/>
              <w:rPr>
                <w:color w:val="000000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32"/>
                <w:szCs w:val="32"/>
                <w:lang w:val="en-US" w:eastAsia="zh-CN" w:bidi="ar"/>
              </w:rPr>
              <w:t>1</w:t>
            </w:r>
          </w:p>
        </w:tc>
        <w:tc>
          <w:tcPr>
            <w:tcW w:w="7171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5528266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40" w:lineRule="exact"/>
              <w:ind w:left="0" w:right="0"/>
              <w:jc w:val="left"/>
              <w:textAlignment w:val="top"/>
              <w:rPr>
                <w:color w:val="000000"/>
              </w:rPr>
            </w:pPr>
            <w:r>
              <w:rPr>
                <w:rFonts w:hint="eastAsia" w:ascii="仿宋_GB2312" w:hAnsi="Calibri" w:eastAsia="仿宋_GB2312" w:cs="仿宋_GB2312"/>
                <w:color w:val="000000"/>
                <w:kern w:val="0"/>
                <w:sz w:val="32"/>
                <w:szCs w:val="32"/>
                <w:lang w:val="en-US" w:eastAsia="zh-CN" w:bidi="ar"/>
              </w:rPr>
              <w:t>水产养殖技术</w:t>
            </w:r>
          </w:p>
        </w:tc>
      </w:tr>
      <w:tr w14:paraId="637064F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3" w:hRule="atLeast"/>
        </w:trPr>
        <w:tc>
          <w:tcPr>
            <w:tcW w:w="10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05FDD25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40" w:lineRule="exact"/>
              <w:ind w:left="0" w:right="0"/>
              <w:jc w:val="center"/>
              <w:textAlignment w:val="top"/>
              <w:rPr>
                <w:color w:val="000000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32"/>
                <w:szCs w:val="32"/>
                <w:lang w:val="en-US" w:eastAsia="zh-CN" w:bidi="ar"/>
              </w:rPr>
              <w:t>2</w:t>
            </w:r>
          </w:p>
        </w:tc>
        <w:tc>
          <w:tcPr>
            <w:tcW w:w="7171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319419B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40" w:lineRule="exact"/>
              <w:ind w:left="0" w:right="0"/>
              <w:jc w:val="left"/>
              <w:textAlignment w:val="top"/>
              <w:rPr>
                <w:color w:val="000000"/>
              </w:rPr>
            </w:pPr>
            <w:r>
              <w:rPr>
                <w:rFonts w:hint="eastAsia" w:ascii="仿宋_GB2312" w:hAnsi="Calibri" w:eastAsia="仿宋_GB2312" w:cs="仿宋_GB2312"/>
                <w:color w:val="000000"/>
                <w:kern w:val="0"/>
                <w:sz w:val="32"/>
                <w:szCs w:val="32"/>
                <w:lang w:val="en-US" w:eastAsia="zh-CN" w:bidi="ar"/>
              </w:rPr>
              <w:t>水生动物医学</w:t>
            </w:r>
          </w:p>
        </w:tc>
      </w:tr>
      <w:tr w14:paraId="04F2768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3" w:hRule="atLeast"/>
        </w:trPr>
        <w:tc>
          <w:tcPr>
            <w:tcW w:w="10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733FE13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40" w:lineRule="exact"/>
              <w:ind w:left="0" w:right="0"/>
              <w:jc w:val="center"/>
              <w:textAlignment w:val="top"/>
              <w:rPr>
                <w:color w:val="000000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32"/>
                <w:szCs w:val="32"/>
                <w:lang w:val="en-US" w:eastAsia="zh-CN" w:bidi="ar"/>
              </w:rPr>
              <w:t>3</w:t>
            </w:r>
          </w:p>
        </w:tc>
        <w:tc>
          <w:tcPr>
            <w:tcW w:w="7171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3E52D14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40" w:lineRule="exact"/>
              <w:ind w:left="0" w:right="0"/>
              <w:jc w:val="left"/>
              <w:textAlignment w:val="top"/>
              <w:rPr>
                <w:color w:val="000000"/>
              </w:rPr>
            </w:pPr>
            <w:r>
              <w:rPr>
                <w:rFonts w:hint="eastAsia" w:ascii="仿宋_GB2312" w:hAnsi="Calibri" w:eastAsia="仿宋_GB2312" w:cs="仿宋_GB2312"/>
                <w:color w:val="000000"/>
                <w:kern w:val="0"/>
                <w:sz w:val="32"/>
                <w:szCs w:val="32"/>
                <w:lang w:val="en-US" w:eastAsia="zh-CN" w:bidi="ar"/>
              </w:rPr>
              <w:t>水族科学与技术</w:t>
            </w:r>
          </w:p>
        </w:tc>
      </w:tr>
      <w:tr w14:paraId="5DD3188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3" w:hRule="atLeast"/>
        </w:trPr>
        <w:tc>
          <w:tcPr>
            <w:tcW w:w="10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6CDB1F8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40" w:lineRule="exact"/>
              <w:ind w:left="0" w:right="0"/>
              <w:jc w:val="center"/>
              <w:textAlignment w:val="top"/>
              <w:rPr>
                <w:color w:val="000000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32"/>
                <w:szCs w:val="32"/>
                <w:lang w:val="en-US" w:eastAsia="zh-CN" w:bidi="ar"/>
              </w:rPr>
              <w:t>4</w:t>
            </w:r>
          </w:p>
        </w:tc>
        <w:tc>
          <w:tcPr>
            <w:tcW w:w="7171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0F60B50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40" w:lineRule="exact"/>
              <w:ind w:left="0" w:right="0"/>
              <w:jc w:val="left"/>
              <w:textAlignment w:val="top"/>
              <w:rPr>
                <w:color w:val="000000"/>
              </w:rPr>
            </w:pPr>
            <w:r>
              <w:rPr>
                <w:rFonts w:hint="eastAsia" w:ascii="仿宋_GB2312" w:hAnsi="Calibri" w:eastAsia="仿宋_GB2312" w:cs="仿宋_GB2312"/>
                <w:color w:val="000000"/>
                <w:kern w:val="0"/>
                <w:sz w:val="32"/>
                <w:szCs w:val="32"/>
                <w:lang w:val="en-US" w:eastAsia="zh-CN" w:bidi="ar"/>
              </w:rPr>
              <w:t>淡水养殖</w:t>
            </w:r>
          </w:p>
        </w:tc>
      </w:tr>
      <w:tr w14:paraId="5984817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3" w:hRule="atLeast"/>
        </w:trPr>
        <w:tc>
          <w:tcPr>
            <w:tcW w:w="10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056B001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40" w:lineRule="exact"/>
              <w:ind w:left="0" w:right="0"/>
              <w:jc w:val="center"/>
              <w:textAlignment w:val="top"/>
              <w:rPr>
                <w:color w:val="000000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32"/>
                <w:szCs w:val="32"/>
                <w:lang w:val="en-US" w:eastAsia="zh-CN" w:bidi="ar"/>
              </w:rPr>
              <w:t>5</w:t>
            </w:r>
          </w:p>
        </w:tc>
        <w:tc>
          <w:tcPr>
            <w:tcW w:w="7171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30AF59D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40" w:lineRule="exact"/>
              <w:ind w:left="0" w:right="0"/>
              <w:jc w:val="left"/>
              <w:textAlignment w:val="top"/>
              <w:rPr>
                <w:color w:val="000000"/>
              </w:rPr>
            </w:pPr>
            <w:r>
              <w:rPr>
                <w:rFonts w:hint="eastAsia" w:ascii="仿宋_GB2312" w:hAnsi="Calibri" w:eastAsia="仿宋_GB2312" w:cs="仿宋_GB2312"/>
                <w:color w:val="000000"/>
                <w:kern w:val="0"/>
                <w:sz w:val="32"/>
                <w:szCs w:val="32"/>
                <w:lang w:val="en-US" w:eastAsia="zh-CN" w:bidi="ar"/>
              </w:rPr>
              <w:t>淡水渔业</w:t>
            </w:r>
          </w:p>
        </w:tc>
      </w:tr>
      <w:tr w14:paraId="46D9248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3" w:hRule="atLeast"/>
        </w:trPr>
        <w:tc>
          <w:tcPr>
            <w:tcW w:w="10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4FF3EE4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40" w:lineRule="exact"/>
              <w:ind w:left="0" w:right="0"/>
              <w:jc w:val="center"/>
              <w:textAlignment w:val="top"/>
              <w:rPr>
                <w:color w:val="000000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32"/>
                <w:szCs w:val="32"/>
                <w:lang w:val="en-US" w:eastAsia="zh-CN" w:bidi="ar"/>
              </w:rPr>
              <w:t>6</w:t>
            </w:r>
          </w:p>
        </w:tc>
        <w:tc>
          <w:tcPr>
            <w:tcW w:w="7171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147A3A9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40" w:lineRule="exact"/>
              <w:ind w:left="0" w:right="0"/>
              <w:jc w:val="left"/>
              <w:textAlignment w:val="top"/>
              <w:rPr>
                <w:color w:val="000000"/>
              </w:rPr>
            </w:pPr>
            <w:r>
              <w:rPr>
                <w:rFonts w:hint="eastAsia" w:ascii="仿宋_GB2312" w:hAnsi="Calibri" w:eastAsia="仿宋_GB2312" w:cs="仿宋_GB2312"/>
                <w:color w:val="000000"/>
                <w:kern w:val="0"/>
                <w:sz w:val="32"/>
                <w:szCs w:val="32"/>
                <w:lang w:val="en-US" w:eastAsia="zh-CN" w:bidi="ar"/>
              </w:rPr>
              <w:t>海水养殖</w:t>
            </w:r>
          </w:p>
        </w:tc>
      </w:tr>
      <w:tr w14:paraId="6F361A3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3" w:hRule="atLeast"/>
        </w:trPr>
        <w:tc>
          <w:tcPr>
            <w:tcW w:w="10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2D1FC03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40" w:lineRule="exact"/>
              <w:ind w:left="0" w:right="0"/>
              <w:jc w:val="center"/>
              <w:textAlignment w:val="top"/>
              <w:rPr>
                <w:color w:val="000000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32"/>
                <w:szCs w:val="32"/>
                <w:lang w:val="en-US" w:eastAsia="zh-CN" w:bidi="ar"/>
              </w:rPr>
              <w:t>7</w:t>
            </w:r>
          </w:p>
        </w:tc>
        <w:tc>
          <w:tcPr>
            <w:tcW w:w="7171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65AE90B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40" w:lineRule="exact"/>
              <w:ind w:left="0" w:right="0"/>
              <w:jc w:val="left"/>
              <w:textAlignment w:val="top"/>
              <w:rPr>
                <w:color w:val="000000"/>
              </w:rPr>
            </w:pPr>
            <w:r>
              <w:rPr>
                <w:rFonts w:hint="eastAsia" w:ascii="仿宋_GB2312" w:hAnsi="Calibri" w:eastAsia="仿宋_GB2312" w:cs="仿宋_GB2312"/>
                <w:color w:val="000000"/>
                <w:kern w:val="0"/>
                <w:sz w:val="32"/>
                <w:szCs w:val="32"/>
                <w:lang w:val="en-US" w:eastAsia="zh-CN" w:bidi="ar"/>
              </w:rPr>
              <w:t>水产养殖</w:t>
            </w:r>
          </w:p>
        </w:tc>
      </w:tr>
      <w:tr w14:paraId="5E5F15F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3" w:hRule="atLeast"/>
        </w:trPr>
        <w:tc>
          <w:tcPr>
            <w:tcW w:w="10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7B102B2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40" w:lineRule="exact"/>
              <w:ind w:left="0" w:right="0"/>
              <w:jc w:val="center"/>
              <w:textAlignment w:val="top"/>
              <w:rPr>
                <w:color w:val="000000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32"/>
                <w:szCs w:val="32"/>
                <w:lang w:val="en-US" w:eastAsia="zh-CN" w:bidi="ar"/>
              </w:rPr>
              <w:t>8</w:t>
            </w:r>
          </w:p>
        </w:tc>
        <w:tc>
          <w:tcPr>
            <w:tcW w:w="7171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7B78E4A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40" w:lineRule="exact"/>
              <w:ind w:left="0" w:right="0"/>
              <w:jc w:val="left"/>
              <w:textAlignment w:val="top"/>
              <w:rPr>
                <w:color w:val="000000"/>
              </w:rPr>
            </w:pPr>
            <w:r>
              <w:rPr>
                <w:rFonts w:hint="eastAsia" w:ascii="仿宋_GB2312" w:hAnsi="Calibri" w:eastAsia="仿宋_GB2312" w:cs="仿宋_GB2312"/>
                <w:color w:val="000000"/>
                <w:kern w:val="0"/>
                <w:sz w:val="32"/>
                <w:szCs w:val="32"/>
                <w:lang w:val="en-US" w:eastAsia="zh-CN" w:bidi="ar"/>
              </w:rPr>
              <w:t>水生动植物保护</w:t>
            </w:r>
          </w:p>
        </w:tc>
      </w:tr>
      <w:tr w14:paraId="6A416A3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3" w:hRule="atLeast"/>
        </w:trPr>
        <w:tc>
          <w:tcPr>
            <w:tcW w:w="10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40F5066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40" w:lineRule="exact"/>
              <w:ind w:left="0" w:right="0"/>
              <w:jc w:val="center"/>
              <w:textAlignment w:val="top"/>
              <w:rPr>
                <w:color w:val="000000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32"/>
                <w:szCs w:val="32"/>
                <w:lang w:val="en-US" w:eastAsia="zh-CN" w:bidi="ar"/>
              </w:rPr>
              <w:t>9</w:t>
            </w:r>
          </w:p>
        </w:tc>
        <w:tc>
          <w:tcPr>
            <w:tcW w:w="7171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0C510AB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40" w:lineRule="exact"/>
              <w:ind w:left="0" w:right="0"/>
              <w:jc w:val="left"/>
              <w:textAlignment w:val="top"/>
              <w:rPr>
                <w:color w:val="000000"/>
              </w:rPr>
            </w:pPr>
            <w:r>
              <w:rPr>
                <w:rFonts w:hint="eastAsia" w:ascii="仿宋_GB2312" w:hAnsi="Calibri" w:eastAsia="仿宋_GB2312" w:cs="仿宋_GB2312"/>
                <w:color w:val="000000"/>
                <w:kern w:val="0"/>
                <w:sz w:val="32"/>
                <w:szCs w:val="32"/>
                <w:lang w:val="en-US" w:eastAsia="zh-CN" w:bidi="ar"/>
              </w:rPr>
              <w:t>渔业综合技术</w:t>
            </w:r>
          </w:p>
        </w:tc>
      </w:tr>
      <w:tr w14:paraId="023FD79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3" w:hRule="atLeast"/>
        </w:trPr>
        <w:tc>
          <w:tcPr>
            <w:tcW w:w="10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2F2BF0D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40" w:lineRule="exact"/>
              <w:ind w:left="0" w:right="0"/>
              <w:jc w:val="center"/>
              <w:textAlignment w:val="top"/>
              <w:rPr>
                <w:color w:val="000000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32"/>
                <w:szCs w:val="32"/>
                <w:lang w:val="en-US" w:eastAsia="zh-CN" w:bidi="ar"/>
              </w:rPr>
              <w:t>10</w:t>
            </w:r>
          </w:p>
        </w:tc>
        <w:tc>
          <w:tcPr>
            <w:tcW w:w="7171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40775A0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40" w:lineRule="exact"/>
              <w:ind w:left="0" w:right="0"/>
              <w:jc w:val="left"/>
              <w:textAlignment w:val="top"/>
              <w:rPr>
                <w:color w:val="000000"/>
              </w:rPr>
            </w:pPr>
            <w:r>
              <w:rPr>
                <w:rFonts w:hint="eastAsia" w:ascii="仿宋_GB2312" w:hAnsi="Calibri" w:eastAsia="仿宋_GB2312" w:cs="仿宋_GB2312"/>
                <w:color w:val="000000"/>
                <w:kern w:val="0"/>
                <w:sz w:val="32"/>
                <w:szCs w:val="32"/>
                <w:lang w:val="en-US" w:eastAsia="zh-CN" w:bidi="ar"/>
              </w:rPr>
              <w:t>特种水产养殖与疾病防治</w:t>
            </w:r>
          </w:p>
        </w:tc>
      </w:tr>
      <w:tr w14:paraId="196E42C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3" w:hRule="atLeast"/>
        </w:trPr>
        <w:tc>
          <w:tcPr>
            <w:tcW w:w="10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18D1460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40" w:lineRule="exact"/>
              <w:ind w:left="0" w:right="0"/>
              <w:jc w:val="center"/>
              <w:textAlignment w:val="top"/>
              <w:rPr>
                <w:color w:val="000000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32"/>
                <w:szCs w:val="32"/>
                <w:lang w:val="en-US" w:eastAsia="zh-CN" w:bidi="ar"/>
              </w:rPr>
              <w:t>11</w:t>
            </w:r>
          </w:p>
        </w:tc>
        <w:tc>
          <w:tcPr>
            <w:tcW w:w="7171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759B1D3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40" w:lineRule="exact"/>
              <w:ind w:left="0" w:right="0"/>
              <w:jc w:val="left"/>
              <w:textAlignment w:val="top"/>
              <w:rPr>
                <w:color w:val="000000"/>
              </w:rPr>
            </w:pPr>
            <w:r>
              <w:rPr>
                <w:rFonts w:hint="eastAsia" w:ascii="仿宋_GB2312" w:hAnsi="Calibri" w:eastAsia="仿宋_GB2312" w:cs="仿宋_GB2312"/>
                <w:color w:val="000000"/>
                <w:kern w:val="0"/>
                <w:sz w:val="32"/>
                <w:szCs w:val="32"/>
                <w:lang w:val="en-US" w:eastAsia="zh-CN" w:bidi="ar"/>
              </w:rPr>
              <w:t>渔业管理</w:t>
            </w:r>
          </w:p>
        </w:tc>
      </w:tr>
      <w:tr w14:paraId="556D698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3" w:hRule="atLeast"/>
        </w:trPr>
        <w:tc>
          <w:tcPr>
            <w:tcW w:w="10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2F04432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40" w:lineRule="exact"/>
              <w:ind w:left="0" w:right="0"/>
              <w:jc w:val="center"/>
              <w:textAlignment w:val="top"/>
              <w:rPr>
                <w:color w:val="000000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32"/>
                <w:szCs w:val="32"/>
                <w:lang w:val="en-US" w:eastAsia="zh-CN" w:bidi="ar"/>
              </w:rPr>
              <w:t>12</w:t>
            </w:r>
          </w:p>
        </w:tc>
        <w:tc>
          <w:tcPr>
            <w:tcW w:w="7171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55AA5B9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40" w:lineRule="exact"/>
              <w:ind w:left="0" w:right="0"/>
              <w:jc w:val="left"/>
              <w:textAlignment w:val="top"/>
              <w:rPr>
                <w:color w:val="000000"/>
              </w:rPr>
            </w:pPr>
            <w:r>
              <w:rPr>
                <w:rFonts w:hint="eastAsia" w:ascii="仿宋_GB2312" w:hAnsi="Calibri" w:eastAsia="仿宋_GB2312" w:cs="仿宋_GB2312"/>
                <w:color w:val="000000"/>
                <w:kern w:val="0"/>
                <w:sz w:val="32"/>
                <w:szCs w:val="32"/>
                <w:lang w:val="en-US" w:eastAsia="zh-CN" w:bidi="ar"/>
              </w:rPr>
              <w:t>名特水产养殖</w:t>
            </w:r>
          </w:p>
        </w:tc>
      </w:tr>
      <w:tr w14:paraId="3C5D89F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3" w:hRule="atLeast"/>
        </w:trPr>
        <w:tc>
          <w:tcPr>
            <w:tcW w:w="10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3764CF6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40" w:lineRule="exact"/>
              <w:ind w:left="0" w:right="0"/>
              <w:jc w:val="center"/>
              <w:textAlignment w:val="top"/>
              <w:rPr>
                <w:color w:val="000000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32"/>
                <w:szCs w:val="32"/>
                <w:lang w:val="en-US" w:eastAsia="zh-CN" w:bidi="ar"/>
              </w:rPr>
              <w:t>13</w:t>
            </w:r>
          </w:p>
        </w:tc>
        <w:tc>
          <w:tcPr>
            <w:tcW w:w="7171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39C60DE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40" w:lineRule="exact"/>
              <w:ind w:left="0" w:right="0"/>
              <w:jc w:val="left"/>
              <w:textAlignment w:val="top"/>
              <w:rPr>
                <w:color w:val="000000"/>
              </w:rPr>
            </w:pPr>
            <w:r>
              <w:rPr>
                <w:rFonts w:hint="eastAsia" w:ascii="仿宋_GB2312" w:hAnsi="Calibri" w:eastAsia="仿宋_GB2312" w:cs="仿宋_GB2312"/>
                <w:color w:val="000000"/>
                <w:kern w:val="0"/>
                <w:sz w:val="32"/>
                <w:szCs w:val="32"/>
                <w:lang w:val="en-US" w:eastAsia="zh-CN" w:bidi="ar"/>
              </w:rPr>
              <w:t>养殖</w:t>
            </w:r>
          </w:p>
        </w:tc>
      </w:tr>
      <w:tr w14:paraId="6550442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3" w:hRule="atLeast"/>
        </w:trPr>
        <w:tc>
          <w:tcPr>
            <w:tcW w:w="10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02457E1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40" w:lineRule="exact"/>
              <w:ind w:left="0" w:right="0"/>
              <w:jc w:val="center"/>
              <w:textAlignment w:val="top"/>
              <w:rPr>
                <w:color w:val="000000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32"/>
                <w:szCs w:val="32"/>
                <w:lang w:val="en-US" w:eastAsia="zh-CN" w:bidi="ar"/>
              </w:rPr>
              <w:t>14</w:t>
            </w:r>
          </w:p>
        </w:tc>
        <w:tc>
          <w:tcPr>
            <w:tcW w:w="7171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7D08F5A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40" w:lineRule="exact"/>
              <w:ind w:left="0" w:right="0"/>
              <w:jc w:val="left"/>
              <w:textAlignment w:val="top"/>
              <w:rPr>
                <w:color w:val="000000"/>
              </w:rPr>
            </w:pPr>
            <w:r>
              <w:rPr>
                <w:rFonts w:hint="eastAsia" w:ascii="仿宋_GB2312" w:hAnsi="Calibri" w:eastAsia="仿宋_GB2312" w:cs="仿宋_GB2312"/>
                <w:color w:val="000000"/>
                <w:kern w:val="0"/>
                <w:sz w:val="32"/>
                <w:szCs w:val="32"/>
                <w:lang w:val="en-US" w:eastAsia="zh-CN" w:bidi="ar"/>
              </w:rPr>
              <w:t>海洋渔业技术</w:t>
            </w:r>
          </w:p>
        </w:tc>
      </w:tr>
      <w:tr w14:paraId="19A1CA1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3" w:hRule="atLeast"/>
        </w:trPr>
        <w:tc>
          <w:tcPr>
            <w:tcW w:w="10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185BFDC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40" w:lineRule="exact"/>
              <w:ind w:left="0" w:right="0"/>
              <w:jc w:val="center"/>
              <w:textAlignment w:val="top"/>
              <w:rPr>
                <w:color w:val="000000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32"/>
                <w:szCs w:val="32"/>
                <w:lang w:val="en-US" w:eastAsia="zh-CN" w:bidi="ar"/>
              </w:rPr>
              <w:t>15</w:t>
            </w:r>
          </w:p>
        </w:tc>
        <w:tc>
          <w:tcPr>
            <w:tcW w:w="7171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488E52B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40" w:lineRule="exact"/>
              <w:ind w:left="0" w:right="0"/>
              <w:jc w:val="left"/>
              <w:textAlignment w:val="top"/>
              <w:rPr>
                <w:color w:val="000000"/>
              </w:rPr>
            </w:pPr>
            <w:r>
              <w:rPr>
                <w:rFonts w:hint="eastAsia" w:ascii="仿宋_GB2312" w:hAnsi="Calibri" w:eastAsia="仿宋_GB2312" w:cs="仿宋_GB2312"/>
                <w:color w:val="000000"/>
                <w:kern w:val="0"/>
                <w:sz w:val="32"/>
                <w:szCs w:val="32"/>
                <w:lang w:val="en-US" w:eastAsia="zh-CN" w:bidi="ar"/>
              </w:rPr>
              <w:t>城市渔业</w:t>
            </w:r>
          </w:p>
        </w:tc>
      </w:tr>
      <w:tr w14:paraId="02CF37A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3" w:hRule="atLeast"/>
        </w:trPr>
        <w:tc>
          <w:tcPr>
            <w:tcW w:w="10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6E08EA0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40" w:lineRule="exact"/>
              <w:ind w:left="0" w:right="0"/>
              <w:jc w:val="center"/>
              <w:textAlignment w:val="top"/>
              <w:rPr>
                <w:color w:val="000000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32"/>
                <w:szCs w:val="32"/>
                <w:lang w:val="en-US" w:eastAsia="zh-CN" w:bidi="ar"/>
              </w:rPr>
              <w:t>16</w:t>
            </w:r>
          </w:p>
        </w:tc>
        <w:tc>
          <w:tcPr>
            <w:tcW w:w="7171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54965D9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40" w:lineRule="exact"/>
              <w:ind w:left="0" w:right="0"/>
              <w:jc w:val="left"/>
              <w:textAlignment w:val="top"/>
              <w:rPr>
                <w:color w:val="000000"/>
              </w:rPr>
            </w:pPr>
            <w:r>
              <w:rPr>
                <w:rFonts w:hint="eastAsia" w:ascii="仿宋_GB2312" w:hAnsi="Calibri" w:eastAsia="仿宋_GB2312" w:cs="仿宋_GB2312"/>
                <w:color w:val="000000"/>
                <w:kern w:val="0"/>
                <w:sz w:val="32"/>
                <w:szCs w:val="32"/>
                <w:lang w:val="en-US" w:eastAsia="zh-CN" w:bidi="ar"/>
              </w:rPr>
              <w:t>动物药学</w:t>
            </w:r>
          </w:p>
        </w:tc>
      </w:tr>
    </w:tbl>
    <w:p w14:paraId="696BE9B0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_GBK">
    <w:altName w:val="微软雅黑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F892154"/>
    <w:rsid w:val="167B35F3"/>
    <w:rsid w:val="5F8921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CCE8C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6</Pages>
  <Words>840</Words>
  <Characters>904</Characters>
  <Lines>0</Lines>
  <Paragraphs>0</Paragraphs>
  <TotalTime>0</TotalTime>
  <ScaleCrop>false</ScaleCrop>
  <LinksUpToDate>false</LinksUpToDate>
  <CharactersWithSpaces>904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2025-12-31T07:00:00Z</dcterms:created>
  <dc:creator>陈渊星</dc:creator>
  <cp:lastModifiedBy>金农网编辑赵东梅</cp:lastModifiedBy>
  <dcterms:modified xsi:type="dcterms:W3CDTF">2026-01-04T01:37:25Z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ICV">
    <vt:lpwstr>6306EB5C9BB14651B6D9FD38D3389168_13</vt:lpwstr>
  </property>
</Properties>
</file>